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C5" w:rsidRPr="00726309" w:rsidRDefault="0047302B" w:rsidP="00F821C5">
      <w:pPr>
        <w:jc w:val="right"/>
        <w:rPr>
          <w:rFonts w:ascii="Arial" w:hAnsi="Arial" w:cs="Arial"/>
          <w:b/>
        </w:rPr>
      </w:pPr>
      <w:bookmarkStart w:id="0" w:name="OLE_LINK1"/>
      <w:bookmarkStart w:id="1" w:name="OLE_LINK2"/>
      <w:r>
        <w:rPr>
          <w:noProof/>
        </w:rPr>
        <w:drawing>
          <wp:anchor distT="0" distB="0" distL="114300" distR="114300" simplePos="0" relativeHeight="251657728" behindDoc="1" locked="0" layoutInCell="1" allowOverlap="1" wp14:anchorId="6AF0E1F1" wp14:editId="3618D91B">
            <wp:simplePos x="0" y="0"/>
            <wp:positionH relativeFrom="column">
              <wp:posOffset>165735</wp:posOffset>
            </wp:positionH>
            <wp:positionV relativeFrom="paragraph">
              <wp:posOffset>-111760</wp:posOffset>
            </wp:positionV>
            <wp:extent cx="2400300" cy="1089025"/>
            <wp:effectExtent l="0" t="0" r="0" b="0"/>
            <wp:wrapNone/>
            <wp:docPr id="2" name="Picture 2" descr="W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P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1C5" w:rsidRPr="00726309">
        <w:rPr>
          <w:rFonts w:ascii="Arial" w:hAnsi="Arial" w:cs="Arial"/>
          <w:b/>
        </w:rPr>
        <w:t>Plumbing Control Section</w:t>
      </w:r>
    </w:p>
    <w:p w:rsidR="00F821C5" w:rsidRDefault="00F821C5" w:rsidP="00F821C5">
      <w:pPr>
        <w:jc w:val="right"/>
        <w:rPr>
          <w:rFonts w:ascii="Arial" w:hAnsi="Arial" w:cs="Arial"/>
        </w:rPr>
      </w:pPr>
      <w:r>
        <w:rPr>
          <w:rFonts w:ascii="Arial" w:hAnsi="Arial" w:cs="Arial"/>
        </w:rPr>
        <w:t>315-435-6614, fax 315-435-5425</w:t>
      </w:r>
    </w:p>
    <w:p w:rsidR="00F821C5" w:rsidRDefault="00F821C5" w:rsidP="00F821C5">
      <w:pPr>
        <w:jc w:val="right"/>
        <w:rPr>
          <w:rFonts w:ascii="Arial" w:hAnsi="Arial" w:cs="Arial"/>
        </w:rPr>
      </w:pPr>
      <w:r>
        <w:rPr>
          <w:rFonts w:ascii="Arial" w:hAnsi="Arial" w:cs="Arial"/>
        </w:rPr>
        <w:t>7120 Henry Clay Blvd.</w:t>
      </w:r>
    </w:p>
    <w:p w:rsidR="00F821C5" w:rsidRDefault="00F821C5" w:rsidP="00F821C5">
      <w:pPr>
        <w:jc w:val="right"/>
        <w:rPr>
          <w:rFonts w:ascii="Arial" w:hAnsi="Arial" w:cs="Arial"/>
        </w:rPr>
      </w:pPr>
      <w:r>
        <w:rPr>
          <w:rFonts w:ascii="Arial" w:hAnsi="Arial" w:cs="Arial"/>
        </w:rPr>
        <w:t>Liverpool, NY 13088-5344</w:t>
      </w:r>
    </w:p>
    <w:p w:rsidR="00F821C5" w:rsidRDefault="00F821C5" w:rsidP="00F821C5">
      <w:pPr>
        <w:jc w:val="right"/>
        <w:rPr>
          <w:rFonts w:ascii="Arial" w:hAnsi="Arial" w:cs="Arial"/>
        </w:rPr>
      </w:pPr>
      <w:r w:rsidRPr="00726309">
        <w:rPr>
          <w:rFonts w:ascii="Arial" w:hAnsi="Arial" w:cs="Arial"/>
        </w:rPr>
        <w:t>www.ongov.net/WEP</w:t>
      </w:r>
    </w:p>
    <w:p w:rsidR="00F821C5" w:rsidRPr="00726309" w:rsidRDefault="00F821C5" w:rsidP="00F821C5">
      <w:pPr>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8"/>
        <w:gridCol w:w="4378"/>
      </w:tblGrid>
      <w:tr w:rsidR="00F821C5">
        <w:tc>
          <w:tcPr>
            <w:tcW w:w="4788" w:type="dxa"/>
          </w:tcPr>
          <w:p w:rsidR="00F821C5" w:rsidRPr="00726309" w:rsidRDefault="00784A94" w:rsidP="00650A71">
            <w:pPr>
              <w:jc w:val="center"/>
              <w:rPr>
                <w:rFonts w:ascii="Arial" w:hAnsi="Arial" w:cs="Arial"/>
                <w:b/>
                <w:sz w:val="16"/>
                <w:szCs w:val="16"/>
              </w:rPr>
            </w:pPr>
            <w:r>
              <w:rPr>
                <w:rFonts w:ascii="Arial" w:hAnsi="Arial" w:cs="Arial"/>
                <w:b/>
                <w:sz w:val="16"/>
                <w:szCs w:val="16"/>
              </w:rPr>
              <w:t>J. Ryan McMahon, II</w:t>
            </w:r>
            <w:r w:rsidR="00F821C5" w:rsidRPr="00726309">
              <w:rPr>
                <w:rFonts w:ascii="Arial" w:hAnsi="Arial" w:cs="Arial"/>
                <w:b/>
                <w:sz w:val="16"/>
                <w:szCs w:val="16"/>
              </w:rPr>
              <w:t>, County Executive</w:t>
            </w:r>
          </w:p>
          <w:p w:rsidR="00F821C5" w:rsidRPr="00726309" w:rsidRDefault="00784A94" w:rsidP="00650A71">
            <w:pPr>
              <w:jc w:val="center"/>
              <w:rPr>
                <w:rFonts w:ascii="Arial" w:hAnsi="Arial" w:cs="Arial"/>
                <w:b/>
                <w:sz w:val="16"/>
                <w:szCs w:val="16"/>
              </w:rPr>
            </w:pPr>
            <w:r>
              <w:rPr>
                <w:rFonts w:ascii="Arial" w:hAnsi="Arial" w:cs="Arial"/>
                <w:b/>
                <w:sz w:val="16"/>
                <w:szCs w:val="16"/>
              </w:rPr>
              <w:t>Tom Rhoads</w:t>
            </w:r>
            <w:r w:rsidR="00F821C5" w:rsidRPr="00726309">
              <w:rPr>
                <w:rFonts w:ascii="Arial" w:hAnsi="Arial" w:cs="Arial"/>
                <w:b/>
                <w:sz w:val="16"/>
                <w:szCs w:val="16"/>
              </w:rPr>
              <w:t>, P.E., Commissioner</w:t>
            </w:r>
          </w:p>
          <w:p w:rsidR="00F821C5" w:rsidRPr="00726309" w:rsidRDefault="003A457E" w:rsidP="00650A71">
            <w:pPr>
              <w:jc w:val="center"/>
              <w:rPr>
                <w:rFonts w:ascii="Arial" w:hAnsi="Arial" w:cs="Arial"/>
              </w:rPr>
            </w:pPr>
            <w:r>
              <w:rPr>
                <w:rFonts w:ascii="Arial" w:hAnsi="Arial" w:cs="Arial"/>
                <w:b/>
                <w:sz w:val="16"/>
                <w:szCs w:val="16"/>
              </w:rPr>
              <w:t>Nic</w:t>
            </w:r>
            <w:r w:rsidR="001B22E1">
              <w:rPr>
                <w:rFonts w:ascii="Arial" w:hAnsi="Arial" w:cs="Arial"/>
                <w:b/>
                <w:sz w:val="16"/>
                <w:szCs w:val="16"/>
              </w:rPr>
              <w:t>h</w:t>
            </w:r>
            <w:r>
              <w:rPr>
                <w:rFonts w:ascii="Arial" w:hAnsi="Arial" w:cs="Arial"/>
                <w:b/>
                <w:sz w:val="16"/>
                <w:szCs w:val="16"/>
              </w:rPr>
              <w:t>olas Capozza</w:t>
            </w:r>
            <w:r w:rsidR="00F821C5" w:rsidRPr="00726309">
              <w:rPr>
                <w:rFonts w:ascii="Arial" w:hAnsi="Arial" w:cs="Arial"/>
                <w:b/>
                <w:sz w:val="16"/>
                <w:szCs w:val="16"/>
              </w:rPr>
              <w:t>, Sewer Maintenance Engineer</w:t>
            </w:r>
          </w:p>
        </w:tc>
        <w:tc>
          <w:tcPr>
            <w:tcW w:w="4788" w:type="dxa"/>
          </w:tcPr>
          <w:p w:rsidR="00F821C5" w:rsidRPr="00726309" w:rsidRDefault="00F821C5" w:rsidP="00650A71">
            <w:pPr>
              <w:jc w:val="right"/>
              <w:rPr>
                <w:rFonts w:ascii="Arial" w:hAnsi="Arial" w:cs="Arial"/>
              </w:rPr>
            </w:pPr>
          </w:p>
        </w:tc>
      </w:tr>
      <w:bookmarkEnd w:id="0"/>
      <w:bookmarkEnd w:id="1"/>
    </w:tbl>
    <w:p w:rsidR="00650A71" w:rsidRDefault="00650A71"/>
    <w:p w:rsidR="00650A71" w:rsidRDefault="00650A71">
      <w:pPr>
        <w:pStyle w:val="h1"/>
      </w:pPr>
      <w:r>
        <w:t>Application for Storm Water Piping Installation</w:t>
      </w:r>
    </w:p>
    <w:p w:rsidR="00650A71" w:rsidRDefault="00650A71" w:rsidP="00650A71">
      <w:pPr>
        <w:pStyle w:val="BodyText"/>
        <w:tabs>
          <w:tab w:val="left" w:leader="underscore" w:pos="2160"/>
          <w:tab w:val="left" w:leader="underscore" w:pos="5760"/>
          <w:tab w:val="left" w:leader="underscore" w:pos="8640"/>
        </w:tabs>
      </w:pPr>
      <w:r>
        <w:t>Application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Project name:</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Municipality:</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650A71" w:rsidRDefault="00650A71">
      <w:pPr>
        <w:pStyle w:val="BodyText"/>
        <w:tabs>
          <w:tab w:val="left" w:leader="underscore" w:pos="2160"/>
          <w:tab w:val="left" w:leader="underscore" w:pos="5760"/>
          <w:tab w:val="left" w:leader="underscore" w:pos="8640"/>
        </w:tabs>
      </w:pPr>
    </w:p>
    <w:p w:rsidR="00650A71" w:rsidRDefault="00650A71" w:rsidP="00650A71">
      <w:pPr>
        <w:pStyle w:val="BodyText"/>
        <w:tabs>
          <w:tab w:val="left" w:leader="underscore" w:pos="8640"/>
        </w:tabs>
      </w:pPr>
      <w:r>
        <w:t>Location/address:</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650A71" w:rsidRDefault="00650A71" w:rsidP="00650A71">
      <w:pPr>
        <w:pStyle w:val="BodyText"/>
        <w:tabs>
          <w:tab w:val="left" w:leader="underscore" w:pos="8640"/>
        </w:tabs>
      </w:pPr>
    </w:p>
    <w:p w:rsidR="00650A71" w:rsidRDefault="00650A71">
      <w:pPr>
        <w:pStyle w:val="BodyText"/>
        <w:rPr>
          <w:rFonts w:eastAsia="Times New Roman"/>
        </w:rPr>
      </w:pPr>
      <w:r>
        <w:rPr>
          <w:i/>
        </w:rPr>
        <w:t>Note:</w:t>
      </w:r>
      <w:r>
        <w:t xml:space="preserve"> This application pertains to the installation of the main storm sewer collection system including </w:t>
      </w:r>
      <w:r>
        <w:rPr>
          <w:rFonts w:eastAsia="Times New Roman"/>
        </w:rPr>
        <w:t>pipe sizes 8" or larger within or adjoining the property lines of any premises. The installation is limited to the last manhole or catch basin and does not include building storm sewer connections.</w:t>
      </w:r>
    </w:p>
    <w:p w:rsidR="00650A71" w:rsidRDefault="00650A71">
      <w:pPr>
        <w:pStyle w:val="BodyText"/>
        <w:rPr>
          <w:rFonts w:eastAsia="Times New Roman"/>
        </w:rPr>
      </w:pPr>
      <w:r>
        <w:rPr>
          <w:rFonts w:eastAsia="Times New Roman"/>
        </w:rPr>
        <w:t>In undertaking construction of this project the undersigned acknowledges and agrees to abide by the following:</w:t>
      </w:r>
    </w:p>
    <w:p w:rsidR="00650A71" w:rsidRDefault="00650A71" w:rsidP="00650A71">
      <w:pPr>
        <w:pStyle w:val="Numberedlist"/>
      </w:pPr>
      <w:r>
        <w:t>The installation will not be initiated until plans and specifications as well as construction material specifications have been submitted to Plumbing Control and written authorization to proceed is received.</w:t>
      </w:r>
    </w:p>
    <w:p w:rsidR="00650A71" w:rsidRDefault="00650A71">
      <w:pPr>
        <w:pStyle w:val="Numberedlist"/>
      </w:pPr>
      <w:r>
        <w:t xml:space="preserve">A current Certificate of Insurance for liability and Workers' Compensation is furnished to Plumbing Control. </w:t>
      </w:r>
    </w:p>
    <w:p w:rsidR="00650A71" w:rsidRDefault="00650A71">
      <w:pPr>
        <w:pStyle w:val="Numberedlist"/>
      </w:pPr>
      <w:r>
        <w:t xml:space="preserve">Inspection of the installation will be performed by (check </w:t>
      </w:r>
      <w:r>
        <w:rPr>
          <w:i/>
        </w:rPr>
        <w:t>A</w:t>
      </w:r>
      <w:r>
        <w:t xml:space="preserve"> or </w:t>
      </w:r>
      <w:r>
        <w:rPr>
          <w:i/>
        </w:rPr>
        <w:t>B</w:t>
      </w:r>
      <w:r>
        <w:t>):</w:t>
      </w:r>
    </w:p>
    <w:p w:rsidR="00650A71" w:rsidRDefault="00650A71" w:rsidP="00650A71">
      <w:pPr>
        <w:pStyle w:val="Listcheckbox"/>
      </w:pPr>
      <w:r>
        <w:rPr>
          <w:i/>
        </w:rPr>
        <w:t>A</w:t>
      </w:r>
      <w:r>
        <w:t>. I elect to have Plumbing Control conduct the required inspection. I understand that the piping installation must be left open for inspection by a representative of Plumbing Control. Request for Inspection may require 24-hour notice before inspection. Inspections are conducted between 8:00 a.m. - 3:00 p.m.</w:t>
      </w:r>
    </w:p>
    <w:p w:rsidR="00650A71" w:rsidRDefault="00650A71">
      <w:pPr>
        <w:pStyle w:val="Listcheckbox"/>
        <w:ind w:left="1224"/>
      </w:pPr>
      <w:r>
        <w:rPr>
          <w:i/>
        </w:rPr>
        <w:t>B</w:t>
      </w:r>
      <w:r>
        <w:t>. I have hired a New York Stated licensed professional engineer or registered architect to perform the required inspection. A copy of a letter of commitment to inspect this installation is attached. The undersigned will submit a Letter of Certification.</w:t>
      </w:r>
    </w:p>
    <w:p w:rsidR="00650A71" w:rsidRDefault="00650A71" w:rsidP="00650A71">
      <w:pPr>
        <w:pStyle w:val="Numberedlist"/>
      </w:pPr>
      <w:r>
        <w:t>That the municipality in which this project is located and the Department of Environmental Conservation (if required) have received notification of this project and have given a permit and/or approval which such permit and/or approval is required.</w:t>
      </w:r>
    </w:p>
    <w:p w:rsidR="00650A71" w:rsidRDefault="00650A71">
      <w:pPr>
        <w:pStyle w:val="BodyText"/>
        <w:jc w:val="right"/>
        <w:rPr>
          <w:i/>
        </w:rPr>
      </w:pPr>
      <w:r>
        <w:rPr>
          <w:i/>
        </w:rPr>
        <w:t>Continued on following page.</w:t>
      </w:r>
    </w:p>
    <w:p w:rsidR="00650A71" w:rsidRDefault="00650A71">
      <w:pPr>
        <w:pStyle w:val="BodyText"/>
      </w:pPr>
    </w:p>
    <w:p w:rsidR="00650A71" w:rsidRDefault="00650A71" w:rsidP="00650A71">
      <w:pPr>
        <w:pStyle w:val="BodyText"/>
        <w:tabs>
          <w:tab w:val="left" w:leader="underscore" w:pos="5760"/>
        </w:tabs>
      </w:pPr>
      <w:r>
        <w:t xml:space="preserve">Installer: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Signature:</w:t>
      </w:r>
      <w:r>
        <w:tab/>
        <w:t>Date:</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650A71" w:rsidRDefault="00650A71">
      <w:pPr>
        <w:pStyle w:val="BodyText"/>
        <w:tabs>
          <w:tab w:val="left" w:leader="underscore" w:pos="2448"/>
          <w:tab w:val="left" w:leader="underscore" w:pos="4896"/>
          <w:tab w:val="left" w:leader="underscore" w:pos="8640"/>
        </w:tabs>
      </w:pPr>
    </w:p>
    <w:p w:rsidR="00650A71" w:rsidRDefault="00650A71">
      <w:pPr>
        <w:pStyle w:val="BodyText"/>
        <w:tabs>
          <w:tab w:val="left" w:leader="underscore" w:pos="2448"/>
          <w:tab w:val="left" w:leader="underscore" w:pos="4896"/>
          <w:tab w:val="left" w:leader="underscore" w:pos="8640"/>
        </w:tabs>
        <w:rPr>
          <w:rFonts w:eastAsia="Times New Roman"/>
        </w:rPr>
      </w:pPr>
      <w:r>
        <w:t xml:space="preserve">Phone: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Fax: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Email:</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650A71" w:rsidRDefault="00650A71">
      <w:pPr>
        <w:pStyle w:val="PlainText"/>
        <w:rPr>
          <w:rFonts w:eastAsia="Times New Roman"/>
        </w:rPr>
      </w:pPr>
      <w:r>
        <w:rPr>
          <w:rFonts w:eastAsia="Times New Roman"/>
        </w:rPr>
        <w:t xml:space="preserve"> </w:t>
      </w:r>
    </w:p>
    <w:p w:rsidR="00650A71" w:rsidRPr="00127359" w:rsidRDefault="00650A71" w:rsidP="00650A71">
      <w:pPr>
        <w:pStyle w:val="PlainText"/>
        <w:rPr>
          <w:i/>
        </w:rPr>
      </w:pPr>
      <w:r w:rsidRPr="00127359">
        <w:rPr>
          <w:i/>
        </w:rPr>
        <w:t>Fee payment</w:t>
      </w:r>
    </w:p>
    <w:p w:rsidR="00650A71" w:rsidRDefault="00650A71">
      <w:pPr>
        <w:pStyle w:val="PlainText"/>
        <w:jc w:val="right"/>
        <w:rPr>
          <w:rFonts w:ascii="Arial Narrow" w:eastAsia="Times New Roman" w:hAnsi="Arial Narrow"/>
          <w:sz w:val="16"/>
        </w:rPr>
      </w:pPr>
    </w:p>
    <w:p w:rsidR="00650A71" w:rsidRDefault="00650A71">
      <w:pPr>
        <w:pStyle w:val="PlainText"/>
        <w:jc w:val="right"/>
        <w:rPr>
          <w:rFonts w:ascii="Arial Narrow" w:eastAsia="Times New Roman" w:hAnsi="Arial Narrow"/>
          <w:sz w:val="16"/>
        </w:rPr>
      </w:pPr>
    </w:p>
    <w:tbl>
      <w:tblPr>
        <w:tblW w:w="0" w:type="auto"/>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1"/>
        <w:gridCol w:w="2160"/>
        <w:gridCol w:w="1012"/>
      </w:tblGrid>
      <w:tr w:rsidR="00650A71">
        <w:tblPrEx>
          <w:tblCellMar>
            <w:top w:w="0" w:type="dxa"/>
            <w:bottom w:w="0" w:type="dxa"/>
          </w:tblCellMar>
        </w:tblPrEx>
        <w:trPr>
          <w:jc w:val="center"/>
        </w:trPr>
        <w:tc>
          <w:tcPr>
            <w:tcW w:w="6221" w:type="dxa"/>
            <w:gridSpan w:val="2"/>
          </w:tcPr>
          <w:p w:rsidR="00650A71" w:rsidRPr="00127359" w:rsidRDefault="00650A71">
            <w:pPr>
              <w:pStyle w:val="PlainText"/>
              <w:rPr>
                <w:rFonts w:ascii="Arial" w:eastAsia="Times New Roman" w:hAnsi="Arial"/>
                <w:sz w:val="22"/>
              </w:rPr>
            </w:pPr>
            <w:r w:rsidRPr="00127359">
              <w:rPr>
                <w:rFonts w:ascii="Arial" w:eastAsia="Times New Roman" w:hAnsi="Arial"/>
                <w:sz w:val="22"/>
              </w:rPr>
              <w:t>Storm sewer system review (one submission)</w:t>
            </w:r>
          </w:p>
        </w:tc>
        <w:tc>
          <w:tcPr>
            <w:tcW w:w="1012" w:type="dxa"/>
          </w:tcPr>
          <w:p w:rsidR="00650A71" w:rsidRPr="00127359" w:rsidRDefault="00650A71">
            <w:pPr>
              <w:pStyle w:val="PlainText"/>
              <w:jc w:val="right"/>
              <w:rPr>
                <w:rFonts w:ascii="Arial" w:eastAsia="Times New Roman" w:hAnsi="Arial"/>
                <w:sz w:val="22"/>
              </w:rPr>
            </w:pPr>
            <w:r w:rsidRPr="00127359">
              <w:rPr>
                <w:rFonts w:ascii="Arial" w:eastAsia="Times New Roman" w:hAnsi="Arial"/>
                <w:sz w:val="22"/>
              </w:rPr>
              <w:t>$100.00</w:t>
            </w:r>
          </w:p>
        </w:tc>
      </w:tr>
      <w:tr w:rsidR="00650A71">
        <w:tblPrEx>
          <w:tblCellMar>
            <w:top w:w="0" w:type="dxa"/>
            <w:bottom w:w="0" w:type="dxa"/>
          </w:tblCellMar>
        </w:tblPrEx>
        <w:trPr>
          <w:jc w:val="center"/>
        </w:trPr>
        <w:tc>
          <w:tcPr>
            <w:tcW w:w="4061" w:type="dxa"/>
          </w:tcPr>
          <w:p w:rsidR="00650A71" w:rsidRPr="00127359" w:rsidRDefault="00650A71">
            <w:pPr>
              <w:pStyle w:val="PlainText"/>
              <w:rPr>
                <w:rFonts w:ascii="Arial" w:eastAsia="Times New Roman" w:hAnsi="Arial"/>
                <w:sz w:val="22"/>
              </w:rPr>
            </w:pPr>
            <w:r w:rsidRPr="00127359">
              <w:rPr>
                <w:rFonts w:ascii="Arial" w:eastAsia="Times New Roman" w:hAnsi="Arial"/>
                <w:sz w:val="22"/>
              </w:rPr>
              <w:t>- Additional design submission</w:t>
            </w:r>
          </w:p>
        </w:tc>
        <w:tc>
          <w:tcPr>
            <w:tcW w:w="2160" w:type="dxa"/>
          </w:tcPr>
          <w:p w:rsidR="00650A71" w:rsidRPr="00127359" w:rsidRDefault="00650A71">
            <w:pPr>
              <w:pStyle w:val="PlainText"/>
              <w:rPr>
                <w:rFonts w:ascii="Arial" w:eastAsia="Times New Roman" w:hAnsi="Arial"/>
                <w:sz w:val="22"/>
              </w:rPr>
            </w:pPr>
            <w:r w:rsidRPr="00127359">
              <w:rPr>
                <w:rFonts w:ascii="Arial" w:eastAsia="Times New Roman" w:hAnsi="Arial"/>
                <w:sz w:val="22"/>
              </w:rPr>
              <w:fldChar w:fldCharType="begin">
                <w:ffData>
                  <w:name w:val="Text11"/>
                  <w:enabled/>
                  <w:calcOnExit w:val="0"/>
                  <w:textInput/>
                </w:ffData>
              </w:fldChar>
            </w:r>
            <w:bookmarkStart w:id="11" w:name="Text11"/>
            <w:r w:rsidRPr="00127359">
              <w:rPr>
                <w:rFonts w:ascii="Arial" w:eastAsia="Times New Roman" w:hAnsi="Arial"/>
                <w:sz w:val="22"/>
              </w:rPr>
              <w:instrText xml:space="preserve"> FORMTEXT </w:instrText>
            </w:r>
            <w:r w:rsidRPr="000C031B">
              <w:rPr>
                <w:rFonts w:ascii="Arial" w:eastAsia="Times New Roman" w:hAnsi="Arial"/>
                <w:sz w:val="22"/>
              </w:rPr>
            </w:r>
            <w:r w:rsidRPr="00127359">
              <w:rPr>
                <w:rFonts w:ascii="Arial" w:eastAsia="Times New Roman" w:hAnsi="Arial"/>
                <w:sz w:val="22"/>
              </w:rPr>
              <w:fldChar w:fldCharType="separate"/>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sz w:val="22"/>
              </w:rPr>
              <w:fldChar w:fldCharType="end"/>
            </w:r>
            <w:bookmarkEnd w:id="11"/>
            <w:r w:rsidRPr="00127359">
              <w:rPr>
                <w:rFonts w:ascii="Arial" w:eastAsia="Times New Roman" w:hAnsi="Arial"/>
                <w:sz w:val="22"/>
              </w:rPr>
              <w:t xml:space="preserve">  x $75 =</w:t>
            </w:r>
          </w:p>
        </w:tc>
        <w:tc>
          <w:tcPr>
            <w:tcW w:w="1012" w:type="dxa"/>
          </w:tcPr>
          <w:p w:rsidR="00650A71" w:rsidRPr="00127359" w:rsidRDefault="00650A71">
            <w:pPr>
              <w:pStyle w:val="PlainText"/>
              <w:jc w:val="right"/>
              <w:rPr>
                <w:rFonts w:ascii="Arial" w:eastAsia="Times New Roman" w:hAnsi="Arial"/>
                <w:sz w:val="22"/>
              </w:rPr>
            </w:pPr>
            <w:r w:rsidRPr="00127359">
              <w:rPr>
                <w:rFonts w:ascii="Arial" w:eastAsia="Times New Roman" w:hAnsi="Arial"/>
                <w:sz w:val="22"/>
              </w:rPr>
              <w:fldChar w:fldCharType="begin">
                <w:ffData>
                  <w:name w:val="Text10"/>
                  <w:enabled/>
                  <w:calcOnExit w:val="0"/>
                  <w:textInput/>
                </w:ffData>
              </w:fldChar>
            </w:r>
            <w:bookmarkStart w:id="12" w:name="Text10"/>
            <w:r w:rsidRPr="00127359">
              <w:rPr>
                <w:rFonts w:ascii="Arial" w:eastAsia="Times New Roman" w:hAnsi="Arial"/>
                <w:sz w:val="22"/>
              </w:rPr>
              <w:instrText xml:space="preserve"> FORMTEXT </w:instrText>
            </w:r>
            <w:r w:rsidRPr="000C031B">
              <w:rPr>
                <w:rFonts w:ascii="Arial" w:eastAsia="Times New Roman" w:hAnsi="Arial"/>
                <w:sz w:val="22"/>
              </w:rPr>
            </w:r>
            <w:r w:rsidRPr="00127359">
              <w:rPr>
                <w:rFonts w:ascii="Arial" w:eastAsia="Times New Roman" w:hAnsi="Arial"/>
                <w:sz w:val="22"/>
              </w:rPr>
              <w:fldChar w:fldCharType="separate"/>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noProof/>
                <w:sz w:val="22"/>
              </w:rPr>
              <w:t> </w:t>
            </w:r>
            <w:r w:rsidRPr="00127359">
              <w:rPr>
                <w:rFonts w:ascii="Arial" w:eastAsia="Times New Roman" w:hAnsi="Arial"/>
                <w:sz w:val="22"/>
              </w:rPr>
              <w:fldChar w:fldCharType="end"/>
            </w:r>
            <w:bookmarkEnd w:id="12"/>
          </w:p>
        </w:tc>
      </w:tr>
      <w:tr w:rsidR="00650A71">
        <w:tblPrEx>
          <w:tblCellMar>
            <w:top w:w="0" w:type="dxa"/>
            <w:bottom w:w="0" w:type="dxa"/>
          </w:tblCellMar>
        </w:tblPrEx>
        <w:trPr>
          <w:jc w:val="center"/>
        </w:trPr>
        <w:tc>
          <w:tcPr>
            <w:tcW w:w="6221" w:type="dxa"/>
            <w:gridSpan w:val="2"/>
          </w:tcPr>
          <w:p w:rsidR="00650A71" w:rsidRPr="00127359" w:rsidRDefault="00650A71">
            <w:pPr>
              <w:pStyle w:val="PlainText"/>
              <w:rPr>
                <w:rFonts w:ascii="Arial" w:eastAsia="Times New Roman" w:hAnsi="Arial"/>
                <w:sz w:val="22"/>
              </w:rPr>
            </w:pPr>
            <w:r w:rsidRPr="00127359">
              <w:rPr>
                <w:rFonts w:ascii="Arial" w:eastAsia="Times New Roman" w:hAnsi="Arial"/>
                <w:sz w:val="22"/>
              </w:rPr>
              <w:t>- New storm sewer system permit</w:t>
            </w:r>
          </w:p>
        </w:tc>
        <w:tc>
          <w:tcPr>
            <w:tcW w:w="1012" w:type="dxa"/>
          </w:tcPr>
          <w:p w:rsidR="00650A71" w:rsidRPr="00127359" w:rsidRDefault="00650A71">
            <w:pPr>
              <w:pStyle w:val="PlainText"/>
              <w:jc w:val="right"/>
              <w:rPr>
                <w:rFonts w:ascii="Arial" w:eastAsia="Times New Roman" w:hAnsi="Arial"/>
                <w:sz w:val="22"/>
              </w:rPr>
            </w:pPr>
            <w:r w:rsidRPr="00127359">
              <w:rPr>
                <w:rFonts w:ascii="Arial" w:eastAsia="Times New Roman" w:hAnsi="Arial"/>
                <w:sz w:val="22"/>
              </w:rPr>
              <w:t>$75.00</w:t>
            </w:r>
          </w:p>
        </w:tc>
      </w:tr>
      <w:tr w:rsidR="00650A71">
        <w:tblPrEx>
          <w:tblCellMar>
            <w:top w:w="0" w:type="dxa"/>
            <w:bottom w:w="0" w:type="dxa"/>
          </w:tblCellMar>
        </w:tblPrEx>
        <w:trPr>
          <w:jc w:val="center"/>
        </w:trPr>
        <w:tc>
          <w:tcPr>
            <w:tcW w:w="4061" w:type="dxa"/>
          </w:tcPr>
          <w:p w:rsidR="00650A71" w:rsidRPr="00554E67" w:rsidRDefault="00650A71">
            <w:pPr>
              <w:pStyle w:val="PlainText"/>
              <w:rPr>
                <w:rFonts w:ascii="Arial" w:eastAsia="Times New Roman" w:hAnsi="Arial"/>
                <w:sz w:val="22"/>
              </w:rPr>
            </w:pPr>
            <w:r w:rsidRPr="00554E67">
              <w:rPr>
                <w:rFonts w:ascii="Arial" w:eastAsia="Times New Roman" w:hAnsi="Arial"/>
                <w:sz w:val="22"/>
              </w:rPr>
              <w:t>- If more than 2 inspection trips when inspected by Plumbing Control</w:t>
            </w:r>
          </w:p>
        </w:tc>
        <w:tc>
          <w:tcPr>
            <w:tcW w:w="2160" w:type="dxa"/>
          </w:tcPr>
          <w:p w:rsidR="00650A71" w:rsidRPr="00554E67" w:rsidRDefault="00650A71" w:rsidP="00650A71">
            <w:pPr>
              <w:pStyle w:val="PlainText"/>
              <w:rPr>
                <w:rFonts w:ascii="Arial" w:eastAsia="Times New Roman" w:hAnsi="Arial"/>
                <w:sz w:val="22"/>
              </w:rPr>
            </w:pPr>
            <w:r w:rsidRPr="00554E67">
              <w:rPr>
                <w:rFonts w:ascii="Arial" w:eastAsia="Times New Roman" w:hAnsi="Arial"/>
                <w:sz w:val="22"/>
              </w:rPr>
              <w:fldChar w:fldCharType="begin">
                <w:ffData>
                  <w:name w:val="Text12"/>
                  <w:enabled/>
                  <w:calcOnExit w:val="0"/>
                  <w:textInput/>
                </w:ffData>
              </w:fldChar>
            </w:r>
            <w:bookmarkStart w:id="13" w:name="Text12"/>
            <w:r w:rsidRPr="00554E67">
              <w:rPr>
                <w:rFonts w:ascii="Arial" w:eastAsia="Times New Roman" w:hAnsi="Arial"/>
                <w:sz w:val="22"/>
              </w:rPr>
              <w:instrText xml:space="preserve"> FORMTEXT </w:instrText>
            </w:r>
            <w:r w:rsidRPr="000C031B">
              <w:rPr>
                <w:rFonts w:ascii="Arial" w:eastAsia="Times New Roman" w:hAnsi="Arial"/>
                <w:sz w:val="22"/>
              </w:rPr>
            </w:r>
            <w:r w:rsidRPr="00554E67">
              <w:rPr>
                <w:rFonts w:ascii="Arial" w:eastAsia="Times New Roman" w:hAnsi="Arial"/>
                <w:sz w:val="22"/>
              </w:rPr>
              <w:fldChar w:fldCharType="separate"/>
            </w:r>
            <w:r w:rsidRPr="00554E67">
              <w:rPr>
                <w:rFonts w:ascii="Arial" w:eastAsia="Times New Roman" w:hAnsi="Arial"/>
                <w:noProof/>
                <w:sz w:val="22"/>
              </w:rPr>
              <w:t> </w:t>
            </w:r>
            <w:r w:rsidRPr="00554E67">
              <w:rPr>
                <w:rFonts w:ascii="Arial" w:eastAsia="Times New Roman" w:hAnsi="Arial"/>
                <w:noProof/>
                <w:sz w:val="22"/>
              </w:rPr>
              <w:t> </w:t>
            </w:r>
            <w:r w:rsidRPr="00554E67">
              <w:rPr>
                <w:rFonts w:ascii="Arial" w:eastAsia="Times New Roman" w:hAnsi="Arial"/>
                <w:noProof/>
                <w:sz w:val="22"/>
              </w:rPr>
              <w:t> </w:t>
            </w:r>
            <w:r w:rsidRPr="00554E67">
              <w:rPr>
                <w:rFonts w:ascii="Arial" w:eastAsia="Times New Roman" w:hAnsi="Arial"/>
                <w:noProof/>
                <w:sz w:val="22"/>
              </w:rPr>
              <w:t> </w:t>
            </w:r>
            <w:r w:rsidRPr="00554E67">
              <w:rPr>
                <w:rFonts w:ascii="Arial" w:eastAsia="Times New Roman" w:hAnsi="Arial"/>
                <w:noProof/>
                <w:sz w:val="22"/>
              </w:rPr>
              <w:t> </w:t>
            </w:r>
            <w:r w:rsidRPr="00554E67">
              <w:rPr>
                <w:rFonts w:ascii="Arial" w:eastAsia="Times New Roman" w:hAnsi="Arial"/>
                <w:sz w:val="22"/>
              </w:rPr>
              <w:fldChar w:fldCharType="end"/>
            </w:r>
            <w:bookmarkEnd w:id="13"/>
            <w:r w:rsidRPr="00554E67">
              <w:rPr>
                <w:rFonts w:ascii="Arial" w:eastAsia="Times New Roman" w:hAnsi="Arial"/>
                <w:sz w:val="22"/>
              </w:rPr>
              <w:t xml:space="preserve"> x $50 =   </w:t>
            </w:r>
          </w:p>
        </w:tc>
        <w:tc>
          <w:tcPr>
            <w:tcW w:w="1012" w:type="dxa"/>
          </w:tcPr>
          <w:p w:rsidR="00650A71" w:rsidRPr="00127359" w:rsidRDefault="00650A71">
            <w:pPr>
              <w:pStyle w:val="PlainText"/>
              <w:rPr>
                <w:rFonts w:ascii="Arial" w:eastAsia="Times New Roman" w:hAnsi="Arial"/>
                <w:b/>
                <w:sz w:val="22"/>
              </w:rPr>
            </w:pPr>
            <w:r w:rsidRPr="00127359">
              <w:rPr>
                <w:rFonts w:ascii="Arial" w:eastAsia="Times New Roman" w:hAnsi="Arial"/>
                <w:b/>
                <w:sz w:val="22"/>
              </w:rPr>
              <w:fldChar w:fldCharType="begin">
                <w:ffData>
                  <w:name w:val="Text13"/>
                  <w:enabled/>
                  <w:calcOnExit w:val="0"/>
                  <w:textInput/>
                </w:ffData>
              </w:fldChar>
            </w:r>
            <w:bookmarkStart w:id="14" w:name="Text13"/>
            <w:r w:rsidRPr="00127359">
              <w:rPr>
                <w:rFonts w:ascii="Arial" w:eastAsia="Times New Roman" w:hAnsi="Arial"/>
                <w:b/>
                <w:sz w:val="22"/>
              </w:rPr>
              <w:instrText xml:space="preserve"> FORMTEXT </w:instrText>
            </w:r>
            <w:r w:rsidRPr="000C031B">
              <w:rPr>
                <w:rFonts w:ascii="Arial" w:eastAsia="Times New Roman" w:hAnsi="Arial"/>
                <w:b/>
                <w:sz w:val="22"/>
              </w:rPr>
            </w:r>
            <w:r w:rsidRPr="00127359">
              <w:rPr>
                <w:rFonts w:ascii="Arial" w:eastAsia="Times New Roman" w:hAnsi="Arial"/>
                <w:b/>
                <w:sz w:val="22"/>
              </w:rPr>
              <w:fldChar w:fldCharType="separate"/>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sz w:val="22"/>
              </w:rPr>
              <w:fldChar w:fldCharType="end"/>
            </w:r>
            <w:bookmarkEnd w:id="14"/>
          </w:p>
        </w:tc>
      </w:tr>
      <w:tr w:rsidR="00650A71">
        <w:tblPrEx>
          <w:tblCellMar>
            <w:top w:w="0" w:type="dxa"/>
            <w:bottom w:w="0" w:type="dxa"/>
          </w:tblCellMar>
        </w:tblPrEx>
        <w:trPr>
          <w:jc w:val="center"/>
        </w:trPr>
        <w:tc>
          <w:tcPr>
            <w:tcW w:w="6221" w:type="dxa"/>
            <w:gridSpan w:val="2"/>
          </w:tcPr>
          <w:p w:rsidR="00650A71" w:rsidRPr="00127359" w:rsidRDefault="00650A71">
            <w:pPr>
              <w:pStyle w:val="PlainText"/>
              <w:rPr>
                <w:rFonts w:ascii="Arial" w:eastAsia="Times New Roman" w:hAnsi="Arial"/>
                <w:b/>
                <w:sz w:val="22"/>
              </w:rPr>
            </w:pPr>
            <w:r w:rsidRPr="00127359">
              <w:rPr>
                <w:rFonts w:ascii="Arial" w:eastAsia="Times New Roman" w:hAnsi="Arial"/>
                <w:b/>
                <w:sz w:val="22"/>
              </w:rPr>
              <w:t>Storm sewer system review and permit total</w:t>
            </w:r>
          </w:p>
        </w:tc>
        <w:tc>
          <w:tcPr>
            <w:tcW w:w="1012" w:type="dxa"/>
          </w:tcPr>
          <w:p w:rsidR="00650A71" w:rsidRPr="00127359" w:rsidRDefault="00650A71">
            <w:pPr>
              <w:pStyle w:val="PlainText"/>
              <w:rPr>
                <w:rFonts w:ascii="Arial" w:eastAsia="Times New Roman" w:hAnsi="Arial"/>
                <w:b/>
                <w:sz w:val="22"/>
              </w:rPr>
            </w:pPr>
            <w:r w:rsidRPr="00127359">
              <w:rPr>
                <w:rFonts w:ascii="Arial" w:eastAsia="Times New Roman" w:hAnsi="Arial"/>
                <w:b/>
                <w:sz w:val="22"/>
              </w:rPr>
              <w:t>$</w:t>
            </w:r>
            <w:r w:rsidRPr="00127359">
              <w:rPr>
                <w:rFonts w:ascii="Arial" w:eastAsia="Times New Roman" w:hAnsi="Arial"/>
                <w:b/>
                <w:sz w:val="22"/>
              </w:rPr>
              <w:fldChar w:fldCharType="begin">
                <w:ffData>
                  <w:name w:val="Text14"/>
                  <w:enabled/>
                  <w:calcOnExit w:val="0"/>
                  <w:textInput/>
                </w:ffData>
              </w:fldChar>
            </w:r>
            <w:bookmarkStart w:id="15" w:name="Text14"/>
            <w:r w:rsidRPr="00127359">
              <w:rPr>
                <w:rFonts w:ascii="Arial" w:eastAsia="Times New Roman" w:hAnsi="Arial"/>
                <w:b/>
                <w:sz w:val="22"/>
              </w:rPr>
              <w:instrText xml:space="preserve"> FORMTEXT </w:instrText>
            </w:r>
            <w:r w:rsidRPr="000C031B">
              <w:rPr>
                <w:rFonts w:ascii="Arial" w:eastAsia="Times New Roman" w:hAnsi="Arial"/>
                <w:b/>
                <w:sz w:val="22"/>
              </w:rPr>
            </w:r>
            <w:r w:rsidRPr="00127359">
              <w:rPr>
                <w:rFonts w:ascii="Arial" w:eastAsia="Times New Roman" w:hAnsi="Arial"/>
                <w:b/>
                <w:sz w:val="22"/>
              </w:rPr>
              <w:fldChar w:fldCharType="separate"/>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noProof/>
                <w:sz w:val="22"/>
              </w:rPr>
              <w:t> </w:t>
            </w:r>
            <w:r w:rsidRPr="00127359">
              <w:rPr>
                <w:rFonts w:ascii="Arial" w:eastAsia="Times New Roman" w:hAnsi="Arial"/>
                <w:b/>
                <w:sz w:val="22"/>
              </w:rPr>
              <w:fldChar w:fldCharType="end"/>
            </w:r>
            <w:bookmarkEnd w:id="15"/>
          </w:p>
        </w:tc>
      </w:tr>
    </w:tbl>
    <w:p w:rsidR="00650A71" w:rsidRDefault="00650A71">
      <w:pPr>
        <w:pStyle w:val="PlainText"/>
        <w:jc w:val="right"/>
        <w:rPr>
          <w:rFonts w:ascii="Arial Narrow" w:eastAsia="Times New Roman" w:hAnsi="Arial Narrow"/>
          <w:sz w:val="16"/>
        </w:rPr>
      </w:pPr>
    </w:p>
    <w:p w:rsidR="00650A71" w:rsidRDefault="00650A71">
      <w:pPr>
        <w:pStyle w:val="PlainText"/>
        <w:jc w:val="right"/>
        <w:rPr>
          <w:rFonts w:ascii="Arial Narrow" w:eastAsia="Times New Roman" w:hAnsi="Arial Narrow"/>
          <w:sz w:val="16"/>
        </w:rPr>
      </w:pPr>
    </w:p>
    <w:p w:rsidR="00650A71" w:rsidRDefault="00650A71">
      <w:pPr>
        <w:pStyle w:val="PlainText"/>
        <w:jc w:val="right"/>
        <w:rPr>
          <w:rFonts w:ascii="Arial Narrow" w:eastAsia="Times New Roman" w:hAnsi="Arial Narrow"/>
          <w:sz w:val="16"/>
        </w:rPr>
      </w:pPr>
    </w:p>
    <w:p w:rsidR="00650A71" w:rsidRDefault="00650A71">
      <w:pPr>
        <w:pStyle w:val="BodyText"/>
        <w:tabs>
          <w:tab w:val="left" w:leader="underscore" w:pos="2880"/>
        </w:tabs>
      </w:pPr>
      <w:r>
        <w:t xml:space="preserve">Check # </w:t>
      </w: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650A71" w:rsidRDefault="00650A71">
      <w:pPr>
        <w:pStyle w:val="BodyText"/>
        <w:tabs>
          <w:tab w:val="left" w:leader="underscore" w:pos="2880"/>
        </w:tabs>
      </w:pPr>
      <w:r>
        <w:t xml:space="preserve">Outlet to: </w:t>
      </w:r>
    </w:p>
    <w:p w:rsidR="00650A71" w:rsidRDefault="00650A71" w:rsidP="00650A71">
      <w:pPr>
        <w:pStyle w:val="Listcheckbox"/>
        <w:numPr>
          <w:ilvl w:val="0"/>
          <w:numId w:val="0"/>
        </w:numPr>
        <w:ind w:left="720"/>
      </w:pPr>
      <w:r>
        <w:rPr>
          <w:rFonts w:ascii="Wingdings" w:hAnsi="Wingdings"/>
          <w:sz w:val="16"/>
          <w:highlight w:val="lightGray"/>
        </w:rPr>
        <w:fldChar w:fldCharType="begin">
          <w:ffData>
            <w:name w:val="Check1"/>
            <w:enabled/>
            <w:calcOnExit w:val="0"/>
            <w:checkBox>
              <w:sizeAuto/>
              <w:default w:val="0"/>
            </w:checkBox>
          </w:ffData>
        </w:fldChar>
      </w:r>
      <w:bookmarkStart w:id="17" w:name="Check1"/>
      <w:r>
        <w:rPr>
          <w:rFonts w:ascii="Wingdings" w:hAnsi="Wingdings"/>
          <w:sz w:val="16"/>
          <w:highlight w:val="lightGray"/>
        </w:rPr>
        <w:instrText xml:space="preserve"> FORMCHECKBOX </w:instrText>
      </w:r>
      <w:r w:rsidRPr="006C16E0">
        <w:rPr>
          <w:rFonts w:ascii="Wingdings" w:hAnsi="Wingdings"/>
          <w:sz w:val="16"/>
          <w:highlight w:val="lightGray"/>
        </w:rPr>
      </w:r>
      <w:r>
        <w:rPr>
          <w:rFonts w:ascii="Wingdings" w:hAnsi="Wingdings"/>
          <w:sz w:val="16"/>
          <w:highlight w:val="lightGray"/>
        </w:rPr>
        <w:fldChar w:fldCharType="end"/>
      </w:r>
      <w:bookmarkEnd w:id="17"/>
      <w:r>
        <w:t>Public</w:t>
      </w:r>
    </w:p>
    <w:p w:rsidR="00650A71" w:rsidRDefault="00650A71" w:rsidP="00650A71">
      <w:pPr>
        <w:pStyle w:val="Listcheckbox"/>
        <w:numPr>
          <w:ilvl w:val="0"/>
          <w:numId w:val="0"/>
        </w:numPr>
        <w:ind w:left="720"/>
      </w:pPr>
      <w:r>
        <w:rPr>
          <w:rFonts w:ascii="Wingdings" w:hAnsi="Wingdings"/>
          <w:sz w:val="16"/>
          <w:highlight w:val="lightGray"/>
        </w:rPr>
        <w:fldChar w:fldCharType="begin">
          <w:ffData>
            <w:name w:val="Check2"/>
            <w:enabled/>
            <w:calcOnExit w:val="0"/>
            <w:checkBox>
              <w:sizeAuto/>
              <w:default w:val="0"/>
            </w:checkBox>
          </w:ffData>
        </w:fldChar>
      </w:r>
      <w:bookmarkStart w:id="18" w:name="Check2"/>
      <w:r>
        <w:rPr>
          <w:rFonts w:ascii="Wingdings" w:hAnsi="Wingdings"/>
          <w:sz w:val="16"/>
          <w:highlight w:val="lightGray"/>
        </w:rPr>
        <w:instrText xml:space="preserve"> FORMCHECKBOX </w:instrText>
      </w:r>
      <w:r w:rsidRPr="006C16E0">
        <w:rPr>
          <w:rFonts w:ascii="Wingdings" w:hAnsi="Wingdings"/>
          <w:sz w:val="16"/>
          <w:highlight w:val="lightGray"/>
        </w:rPr>
      </w:r>
      <w:r>
        <w:rPr>
          <w:rFonts w:ascii="Wingdings" w:hAnsi="Wingdings"/>
          <w:sz w:val="16"/>
          <w:highlight w:val="lightGray"/>
        </w:rPr>
        <w:fldChar w:fldCharType="end"/>
      </w:r>
      <w:bookmarkEnd w:id="18"/>
      <w:r>
        <w:t>Private</w:t>
      </w:r>
    </w:p>
    <w:p w:rsidR="00650A71" w:rsidRDefault="00650A71">
      <w:pPr>
        <w:pStyle w:val="BodyText"/>
      </w:pPr>
    </w:p>
    <w:p w:rsidR="00650A71" w:rsidRDefault="00650A71">
      <w:pPr>
        <w:pStyle w:val="BodyText"/>
        <w:tabs>
          <w:tab w:val="left" w:leader="underscore" w:pos="6120"/>
          <w:tab w:val="left" w:leader="underscore" w:pos="8640"/>
        </w:tabs>
      </w:pPr>
      <w:r>
        <w:t xml:space="preserve">Approved by: </w:t>
      </w:r>
      <w:r>
        <w:tab/>
        <w:t xml:space="preserve"> Date:</w:t>
      </w:r>
      <w:r>
        <w:tab/>
      </w:r>
    </w:p>
    <w:p w:rsidR="00650A71" w:rsidRDefault="00650A71">
      <w:pPr>
        <w:pStyle w:val="PlainText"/>
        <w:jc w:val="right"/>
        <w:rPr>
          <w:rFonts w:ascii="Arial Narrow" w:eastAsia="Times New Roman" w:hAnsi="Arial Narrow"/>
          <w:sz w:val="16"/>
        </w:rPr>
      </w:pPr>
      <w:r>
        <w:rPr>
          <w:rFonts w:ascii="Arial Narrow" w:eastAsia="Times New Roman" w:hAnsi="Arial Narrow"/>
          <w:sz w:val="16"/>
        </w:rPr>
        <w:t xml:space="preserve">Rev. </w:t>
      </w:r>
      <w:r w:rsidR="00514A5C">
        <w:rPr>
          <w:rFonts w:ascii="Arial Narrow" w:eastAsia="Times New Roman" w:hAnsi="Arial Narrow"/>
          <w:sz w:val="16"/>
        </w:rPr>
        <w:t>1</w:t>
      </w:r>
      <w:r>
        <w:rPr>
          <w:rFonts w:ascii="Arial Narrow" w:eastAsia="Times New Roman" w:hAnsi="Arial Narrow"/>
          <w:sz w:val="16"/>
        </w:rPr>
        <w:t>/</w:t>
      </w:r>
      <w:r w:rsidR="00514A5C">
        <w:rPr>
          <w:rFonts w:ascii="Arial Narrow" w:eastAsia="Times New Roman" w:hAnsi="Arial Narrow"/>
          <w:sz w:val="16"/>
        </w:rPr>
        <w:t>22</w:t>
      </w:r>
      <w:r>
        <w:rPr>
          <w:rFonts w:ascii="Arial Narrow" w:eastAsia="Times New Roman" w:hAnsi="Arial Narrow"/>
          <w:sz w:val="16"/>
        </w:rPr>
        <w:t>/20</w:t>
      </w:r>
      <w:r w:rsidR="00514A5C">
        <w:rPr>
          <w:rFonts w:ascii="Arial Narrow" w:eastAsia="Times New Roman" w:hAnsi="Arial Narrow"/>
          <w:sz w:val="16"/>
        </w:rPr>
        <w:t>1</w:t>
      </w:r>
      <w:r>
        <w:rPr>
          <w:rFonts w:ascii="Arial Narrow" w:eastAsia="Times New Roman" w:hAnsi="Arial Narrow"/>
          <w:sz w:val="16"/>
        </w:rPr>
        <w:t>0</w:t>
      </w:r>
    </w:p>
    <w:p w:rsidR="00650A71" w:rsidRDefault="00650A71">
      <w:pPr>
        <w:pStyle w:val="BodyText"/>
        <w:tabs>
          <w:tab w:val="right" w:leader="underscore" w:pos="5760"/>
          <w:tab w:val="right" w:leader="underscore" w:pos="8640"/>
        </w:tabs>
      </w:pPr>
    </w:p>
    <w:sectPr w:rsidR="00650A7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D4" w:rsidRDefault="00AE02D4">
      <w:r>
        <w:separator/>
      </w:r>
    </w:p>
  </w:endnote>
  <w:endnote w:type="continuationSeparator" w:id="0">
    <w:p w:rsidR="00AE02D4" w:rsidRDefault="00AE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E6" w:rsidRDefault="00D13DE6">
    <w:pPr>
      <w:pStyle w:val="Footer"/>
    </w:pPr>
    <w:r>
      <w:rPr>
        <w:rStyle w:val="PageNumber"/>
      </w:rPr>
      <w:fldChar w:fldCharType="begin"/>
    </w:r>
    <w:r>
      <w:rPr>
        <w:rStyle w:val="PageNumber"/>
      </w:rPr>
      <w:instrText xml:space="preserve"> PAGE </w:instrText>
    </w:r>
    <w:r>
      <w:rPr>
        <w:rStyle w:val="PageNumber"/>
      </w:rPr>
      <w:fldChar w:fldCharType="separate"/>
    </w:r>
    <w:r w:rsidR="00AE02D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E02D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D4" w:rsidRDefault="00AE02D4">
      <w:r>
        <w:separator/>
      </w:r>
    </w:p>
  </w:footnote>
  <w:footnote w:type="continuationSeparator" w:id="0">
    <w:p w:rsidR="00AE02D4" w:rsidRDefault="00AE0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762CB1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73DE6954"/>
    <w:lvl w:ilvl="0">
      <w:start w:val="1"/>
      <w:numFmt w:val="decimal"/>
      <w:pStyle w:val="ListNumber"/>
      <w:lvlText w:val="%1."/>
      <w:lvlJc w:val="left"/>
      <w:pPr>
        <w:tabs>
          <w:tab w:val="num" w:pos="360"/>
        </w:tabs>
        <w:ind w:left="360" w:hanging="360"/>
      </w:pPr>
    </w:lvl>
  </w:abstractNum>
  <w:abstractNum w:abstractNumId="2">
    <w:nsid w:val="FFFFFF89"/>
    <w:multiLevelType w:val="singleLevel"/>
    <w:tmpl w:val="82FA58D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465BFA"/>
    <w:multiLevelType w:val="hybridMultilevel"/>
    <w:tmpl w:val="3B06B98C"/>
    <w:lvl w:ilvl="0" w:tplc="6BB807B0">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A6C39"/>
    <w:multiLevelType w:val="hybridMultilevel"/>
    <w:tmpl w:val="20C8E6DE"/>
    <w:lvl w:ilvl="0" w:tplc="60A87716">
      <w:start w:val="1"/>
      <w:numFmt w:val="bullet"/>
      <w:pStyle w:val="Wbullet2"/>
      <w:lvlText w:val="o"/>
      <w:lvlJc w:val="left"/>
      <w:pPr>
        <w:tabs>
          <w:tab w:val="num" w:pos="1440"/>
        </w:tabs>
        <w:ind w:left="1440"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72FC3"/>
    <w:multiLevelType w:val="hybridMultilevel"/>
    <w:tmpl w:val="409AAC16"/>
    <w:lvl w:ilvl="0" w:tplc="C16A9FE6">
      <w:start w:val="1"/>
      <w:numFmt w:val="decimal"/>
      <w:pStyle w:val="Wnumberedlist"/>
      <w:lvlText w:val="%1."/>
      <w:lvlJc w:val="left"/>
      <w:pPr>
        <w:tabs>
          <w:tab w:val="num" w:pos="360"/>
        </w:tabs>
        <w:ind w:left="360" w:hanging="360"/>
      </w:pPr>
    </w:lvl>
    <w:lvl w:ilvl="1" w:tplc="BBB81874" w:tentative="1">
      <w:start w:val="1"/>
      <w:numFmt w:val="lowerLetter"/>
      <w:lvlText w:val="%2."/>
      <w:lvlJc w:val="left"/>
      <w:pPr>
        <w:tabs>
          <w:tab w:val="num" w:pos="1440"/>
        </w:tabs>
        <w:ind w:left="1440" w:hanging="360"/>
      </w:pPr>
    </w:lvl>
    <w:lvl w:ilvl="2" w:tplc="5FE0AD82" w:tentative="1">
      <w:start w:val="1"/>
      <w:numFmt w:val="lowerRoman"/>
      <w:lvlText w:val="%3."/>
      <w:lvlJc w:val="right"/>
      <w:pPr>
        <w:tabs>
          <w:tab w:val="num" w:pos="2160"/>
        </w:tabs>
        <w:ind w:left="2160" w:hanging="180"/>
      </w:pPr>
    </w:lvl>
    <w:lvl w:ilvl="3" w:tplc="00BC743E" w:tentative="1">
      <w:start w:val="1"/>
      <w:numFmt w:val="decimal"/>
      <w:lvlText w:val="%4."/>
      <w:lvlJc w:val="left"/>
      <w:pPr>
        <w:tabs>
          <w:tab w:val="num" w:pos="2880"/>
        </w:tabs>
        <w:ind w:left="2880" w:hanging="360"/>
      </w:pPr>
    </w:lvl>
    <w:lvl w:ilvl="4" w:tplc="D6980D0E" w:tentative="1">
      <w:start w:val="1"/>
      <w:numFmt w:val="lowerLetter"/>
      <w:lvlText w:val="%5."/>
      <w:lvlJc w:val="left"/>
      <w:pPr>
        <w:tabs>
          <w:tab w:val="num" w:pos="3600"/>
        </w:tabs>
        <w:ind w:left="3600" w:hanging="360"/>
      </w:pPr>
    </w:lvl>
    <w:lvl w:ilvl="5" w:tplc="40E85EC2" w:tentative="1">
      <w:start w:val="1"/>
      <w:numFmt w:val="lowerRoman"/>
      <w:lvlText w:val="%6."/>
      <w:lvlJc w:val="right"/>
      <w:pPr>
        <w:tabs>
          <w:tab w:val="num" w:pos="4320"/>
        </w:tabs>
        <w:ind w:left="4320" w:hanging="180"/>
      </w:pPr>
    </w:lvl>
    <w:lvl w:ilvl="6" w:tplc="C08C49EC" w:tentative="1">
      <w:start w:val="1"/>
      <w:numFmt w:val="decimal"/>
      <w:lvlText w:val="%7."/>
      <w:lvlJc w:val="left"/>
      <w:pPr>
        <w:tabs>
          <w:tab w:val="num" w:pos="5040"/>
        </w:tabs>
        <w:ind w:left="5040" w:hanging="360"/>
      </w:pPr>
    </w:lvl>
    <w:lvl w:ilvl="7" w:tplc="7654F57C" w:tentative="1">
      <w:start w:val="1"/>
      <w:numFmt w:val="lowerLetter"/>
      <w:lvlText w:val="%8."/>
      <w:lvlJc w:val="left"/>
      <w:pPr>
        <w:tabs>
          <w:tab w:val="num" w:pos="5760"/>
        </w:tabs>
        <w:ind w:left="5760" w:hanging="360"/>
      </w:pPr>
    </w:lvl>
    <w:lvl w:ilvl="8" w:tplc="3AD20FCC" w:tentative="1">
      <w:start w:val="1"/>
      <w:numFmt w:val="lowerRoman"/>
      <w:lvlText w:val="%9."/>
      <w:lvlJc w:val="right"/>
      <w:pPr>
        <w:tabs>
          <w:tab w:val="num" w:pos="6480"/>
        </w:tabs>
        <w:ind w:left="6480" w:hanging="180"/>
      </w:pPr>
    </w:lvl>
  </w:abstractNum>
  <w:abstractNum w:abstractNumId="6">
    <w:nsid w:val="25FA2B63"/>
    <w:multiLevelType w:val="hybridMultilevel"/>
    <w:tmpl w:val="8C3C6904"/>
    <w:lvl w:ilvl="0" w:tplc="84E4A6D8">
      <w:start w:val="1"/>
      <w:numFmt w:val="bullet"/>
      <w:pStyle w:val="W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CA33678"/>
    <w:multiLevelType w:val="hybridMultilevel"/>
    <w:tmpl w:val="635086AE"/>
    <w:lvl w:ilvl="0" w:tplc="702A7A3A">
      <w:start w:val="1"/>
      <w:numFmt w:val="bullet"/>
      <w:pStyle w:val="Listcheckbox"/>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6351E5D"/>
    <w:multiLevelType w:val="multilevel"/>
    <w:tmpl w:val="56462336"/>
    <w:lvl w:ilvl="0">
      <w:start w:val="1"/>
      <w:numFmt w:val="decimal"/>
      <w:isLgl/>
      <w:suff w:val="space"/>
      <w:lvlText w:val="%1."/>
      <w:lvlJc w:val="left"/>
      <w:pPr>
        <w:ind w:left="360" w:hanging="360"/>
      </w:pPr>
      <w:rPr>
        <w:rFonts w:hint="default"/>
      </w:rPr>
    </w:lvl>
    <w:lvl w:ilvl="1">
      <w:start w:val="1"/>
      <w:numFmt w:val="decimal"/>
      <w:isLgl/>
      <w:suff w:val="space"/>
      <w:lvlText w:val="%1.%2."/>
      <w:lvlJc w:val="left"/>
      <w:pPr>
        <w:ind w:left="792" w:hanging="432"/>
      </w:pPr>
      <w:rPr>
        <w:rFonts w:hint="default"/>
      </w:rPr>
    </w:lvl>
    <w:lvl w:ilvl="2">
      <w:start w:val="1"/>
      <w:numFmt w:val="decimal"/>
      <w:isLgl/>
      <w:suff w:val="space"/>
      <w:lvlText w:val="%1.%2.%3."/>
      <w:lvlJc w:val="left"/>
      <w:pPr>
        <w:ind w:left="1224" w:hanging="504"/>
      </w:pPr>
      <w:rPr>
        <w:rFonts w:hint="default"/>
      </w:rPr>
    </w:lvl>
    <w:lvl w:ilvl="3">
      <w:start w:val="1"/>
      <w:numFmt w:val="none"/>
      <w:pStyle w:val="Wh4"/>
      <w:lvlText w:val="%1.%2.%3.%4."/>
      <w:lvlJc w:val="left"/>
      <w:pPr>
        <w:tabs>
          <w:tab w:val="num" w:pos="2520"/>
        </w:tabs>
        <w:ind w:left="1728" w:hanging="648"/>
      </w:pPr>
      <w:rPr>
        <w:rFonts w:hint="default"/>
      </w:rPr>
    </w:lvl>
    <w:lvl w:ilvl="4">
      <w:start w:val="1"/>
      <w:numFmt w:val="decimal"/>
      <w:pStyle w:val="Wh5"/>
      <w:isLgl/>
      <w:lvlText w:val="%1.%2.%3.%4.%5."/>
      <w:lvlJc w:val="left"/>
      <w:pPr>
        <w:tabs>
          <w:tab w:val="num" w:pos="324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4"/>
  </w:num>
  <w:num w:numId="3">
    <w:abstractNumId w:val="8"/>
  </w:num>
  <w:num w:numId="4">
    <w:abstractNumId w:val="8"/>
  </w:num>
  <w:num w:numId="5">
    <w:abstractNumId w:val="1"/>
  </w:num>
  <w:num w:numId="6">
    <w:abstractNumId w:val="5"/>
  </w:num>
  <w:num w:numId="7">
    <w:abstractNumId w:val="5"/>
  </w:num>
  <w:num w:numId="8">
    <w:abstractNumId w:val="2"/>
  </w:num>
  <w:num w:numId="9">
    <w:abstractNumId w:val="2"/>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59"/>
    <w:rsid w:val="000778A5"/>
    <w:rsid w:val="001B22E1"/>
    <w:rsid w:val="003A457E"/>
    <w:rsid w:val="0047302B"/>
    <w:rsid w:val="004C4848"/>
    <w:rsid w:val="00514A5C"/>
    <w:rsid w:val="005C3119"/>
    <w:rsid w:val="00650A71"/>
    <w:rsid w:val="0071515A"/>
    <w:rsid w:val="00784A94"/>
    <w:rsid w:val="00930FF3"/>
    <w:rsid w:val="00AE02D4"/>
    <w:rsid w:val="00D13DE6"/>
    <w:rsid w:val="00DF46B7"/>
    <w:rsid w:val="00F66EB8"/>
    <w:rsid w:val="00F8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Wtable">
    <w:name w:val="W_table"/>
    <w:basedOn w:val="BodyText"/>
    <w:pPr>
      <w:spacing w:after="0"/>
    </w:pPr>
    <w:rPr>
      <w:rFonts w:ascii="Arial" w:hAnsi="Arial"/>
      <w:sz w:val="18"/>
    </w:rPr>
  </w:style>
  <w:style w:type="paragraph" w:styleId="BodyText">
    <w:name w:val="Body Text"/>
    <w:basedOn w:val="Normal"/>
    <w:rsid w:val="00127359"/>
    <w:pPr>
      <w:spacing w:after="120"/>
    </w:pPr>
    <w:rPr>
      <w:rFonts w:ascii="Times New Roman" w:hAnsi="Times New Roman"/>
    </w:rPr>
  </w:style>
  <w:style w:type="paragraph" w:customStyle="1" w:styleId="Wbiblio">
    <w:name w:val="W_biblio"/>
    <w:basedOn w:val="Wtable"/>
    <w:pPr>
      <w:spacing w:before="60"/>
      <w:ind w:left="720" w:hanging="720"/>
    </w:pPr>
    <w:rPr>
      <w:sz w:val="16"/>
    </w:rPr>
  </w:style>
  <w:style w:type="paragraph" w:customStyle="1" w:styleId="Wbody">
    <w:name w:val="W_body"/>
    <w:basedOn w:val="BodyText"/>
    <w:pPr>
      <w:spacing w:before="240" w:after="0"/>
    </w:pPr>
    <w:rPr>
      <w:rFonts w:ascii="Footlight MT Light" w:hAnsi="Footlight MT Light"/>
      <w:sz w:val="22"/>
    </w:rPr>
  </w:style>
  <w:style w:type="paragraph" w:customStyle="1" w:styleId="Wbodyurl">
    <w:name w:val="W_body_url"/>
    <w:basedOn w:val="Wbody"/>
    <w:rPr>
      <w:color w:val="0000FF"/>
      <w:u w:val="single"/>
    </w:rPr>
  </w:style>
  <w:style w:type="paragraph" w:customStyle="1" w:styleId="WbodySER">
    <w:name w:val="W_bodySE_R"/>
    <w:basedOn w:val="Wbody"/>
    <w:pPr>
      <w:spacing w:before="480" w:line="480" w:lineRule="auto"/>
    </w:pPr>
    <w:rPr>
      <w:color w:val="FF0000"/>
    </w:rPr>
  </w:style>
  <w:style w:type="paragraph" w:customStyle="1" w:styleId="WbodySE">
    <w:name w:val="W_bodySE"/>
    <w:basedOn w:val="WbodySER"/>
    <w:rPr>
      <w:color w:val="000000"/>
    </w:rPr>
  </w:style>
  <w:style w:type="paragraph" w:customStyle="1" w:styleId="WBox">
    <w:name w:val="W_Box"/>
    <w:basedOn w:val="Wtable"/>
    <w:pPr>
      <w:shd w:val="clear" w:color="auto" w:fill="CCFFCC"/>
      <w:spacing w:before="240" w:line="360" w:lineRule="auto"/>
      <w:ind w:left="288" w:right="288"/>
    </w:pPr>
  </w:style>
  <w:style w:type="paragraph" w:customStyle="1" w:styleId="WBoxnf">
    <w:name w:val="W_Box_nf"/>
    <w:basedOn w:val="WBox"/>
    <w:pPr>
      <w:tabs>
        <w:tab w:val="left" w:pos="3600"/>
        <w:tab w:val="left" w:pos="6480"/>
      </w:tabs>
      <w:spacing w:before="0" w:line="240" w:lineRule="auto"/>
      <w:ind w:left="720"/>
    </w:pPr>
  </w:style>
  <w:style w:type="paragraph" w:customStyle="1" w:styleId="Wbullet">
    <w:name w:val="W_bullet"/>
    <w:basedOn w:val="Normal"/>
    <w:pPr>
      <w:numPr>
        <w:numId w:val="1"/>
      </w:numPr>
      <w:spacing w:before="120"/>
    </w:pPr>
    <w:rPr>
      <w:rFonts w:ascii="Footlight MT Light" w:hAnsi="Footlight MT Light"/>
      <w:sz w:val="22"/>
    </w:rPr>
  </w:style>
  <w:style w:type="paragraph" w:customStyle="1" w:styleId="Wbullet2">
    <w:name w:val="W_bullet2"/>
    <w:basedOn w:val="Wbullet"/>
    <w:pPr>
      <w:numPr>
        <w:numId w:val="2"/>
      </w:numPr>
    </w:pPr>
  </w:style>
  <w:style w:type="paragraph" w:customStyle="1" w:styleId="Wcaptiontext">
    <w:name w:val="W_caption_text"/>
    <w:basedOn w:val="Normal"/>
    <w:rPr>
      <w:rFonts w:ascii="Geneva" w:hAnsi="Geneva"/>
      <w:b/>
      <w:i/>
      <w:sz w:val="20"/>
    </w:rPr>
  </w:style>
  <w:style w:type="paragraph" w:customStyle="1" w:styleId="Wcaptions">
    <w:name w:val="W_captions"/>
    <w:basedOn w:val="Wtable"/>
    <w:next w:val="Wtable"/>
    <w:pPr>
      <w:jc w:val="center"/>
    </w:pPr>
    <w:rPr>
      <w:rFonts w:eastAsia="MS Mincho"/>
      <w:b/>
      <w:i/>
    </w:rPr>
  </w:style>
  <w:style w:type="paragraph" w:customStyle="1" w:styleId="Wplaintext">
    <w:name w:val="W_plaintext"/>
    <w:basedOn w:val="BodyText"/>
    <w:pPr>
      <w:spacing w:after="0"/>
    </w:pPr>
    <w:rPr>
      <w:rFonts w:ascii="Footlight MT Light" w:hAnsi="Footlight MT Light"/>
      <w:sz w:val="22"/>
    </w:rPr>
  </w:style>
  <w:style w:type="paragraph" w:customStyle="1" w:styleId="Wexampleandproblems">
    <w:name w:val="W_example and problems"/>
    <w:basedOn w:val="Wplaintext"/>
    <w:next w:val="Wbody"/>
    <w:pPr>
      <w:keepNext/>
      <w:widowControl w:val="0"/>
      <w:pBdr>
        <w:top w:val="single" w:sz="4" w:space="1" w:color="auto"/>
        <w:left w:val="single" w:sz="4" w:space="4" w:color="auto"/>
        <w:bottom w:val="single" w:sz="4" w:space="1" w:color="auto"/>
        <w:right w:val="single" w:sz="4" w:space="4" w:color="auto"/>
      </w:pBdr>
      <w:shd w:val="clear" w:color="auto" w:fill="99CCFF"/>
      <w:spacing w:before="240"/>
    </w:pPr>
    <w:rPr>
      <w:smallCaps/>
    </w:rPr>
  </w:style>
  <w:style w:type="paragraph" w:customStyle="1" w:styleId="Wtabletitle">
    <w:name w:val="W_table title"/>
    <w:basedOn w:val="Wcaptions"/>
    <w:pPr>
      <w:keepNext/>
      <w:widowControl w:val="0"/>
      <w:suppressLineNumbers/>
      <w:shd w:val="clear" w:color="auto" w:fill="99CCFF"/>
    </w:pPr>
  </w:style>
  <w:style w:type="paragraph" w:customStyle="1" w:styleId="Wfiguretitle">
    <w:name w:val="W_figure title"/>
    <w:basedOn w:val="Wtabletitle"/>
    <w:next w:val="Wbody"/>
  </w:style>
  <w:style w:type="paragraph" w:customStyle="1" w:styleId="Wfooter">
    <w:name w:val="W_footer"/>
    <w:basedOn w:val="Footer"/>
    <w:rPr>
      <w:rFonts w:ascii="Geneva" w:hAnsi="Geneva"/>
      <w:color w:val="999999"/>
    </w:rPr>
  </w:style>
  <w:style w:type="paragraph" w:styleId="Footer">
    <w:name w:val="footer"/>
    <w:basedOn w:val="Normal"/>
    <w:pPr>
      <w:tabs>
        <w:tab w:val="center" w:pos="4320"/>
        <w:tab w:val="right" w:pos="8640"/>
      </w:tabs>
      <w:spacing w:before="360"/>
      <w:jc w:val="center"/>
    </w:pPr>
    <w:rPr>
      <w:color w:val="808080"/>
      <w:sz w:val="20"/>
    </w:rPr>
  </w:style>
  <w:style w:type="paragraph" w:customStyle="1" w:styleId="Wfootnote">
    <w:name w:val="W_footnote"/>
    <w:basedOn w:val="Wtable"/>
    <w:pPr>
      <w:spacing w:after="120"/>
    </w:pPr>
    <w:rPr>
      <w:sz w:val="16"/>
    </w:rPr>
  </w:style>
  <w:style w:type="paragraph" w:customStyle="1" w:styleId="Wh1">
    <w:name w:val="W_h1"/>
    <w:basedOn w:val="Wbody"/>
    <w:next w:val="Wbody"/>
    <w:pPr>
      <w:keepNext/>
      <w:widowControl w:val="0"/>
      <w:spacing w:before="720" w:after="240"/>
      <w:outlineLvl w:val="0"/>
    </w:pPr>
    <w:rPr>
      <w:rFonts w:ascii="Trebuchet MS" w:eastAsia="Times New Roman" w:hAnsi="Trebuchet MS"/>
      <w:b/>
      <w:color w:val="000080"/>
      <w:sz w:val="24"/>
    </w:rPr>
  </w:style>
  <w:style w:type="paragraph" w:customStyle="1" w:styleId="Wh2">
    <w:name w:val="W_h2"/>
    <w:basedOn w:val="Wbody"/>
    <w:next w:val="Wbody"/>
    <w:pPr>
      <w:keepNext/>
      <w:widowControl w:val="0"/>
      <w:suppressAutoHyphens/>
      <w:spacing w:before="480"/>
      <w:outlineLvl w:val="1"/>
    </w:pPr>
    <w:rPr>
      <w:rFonts w:ascii="Trebuchet MS" w:hAnsi="Trebuchet MS"/>
      <w:i/>
      <w:color w:val="000080"/>
    </w:rPr>
  </w:style>
  <w:style w:type="paragraph" w:customStyle="1" w:styleId="Wh3">
    <w:name w:val="W_h3"/>
    <w:basedOn w:val="Wbody"/>
    <w:next w:val="Wbody"/>
    <w:pPr>
      <w:keepNext/>
      <w:widowControl w:val="0"/>
      <w:spacing w:before="420"/>
      <w:outlineLvl w:val="2"/>
    </w:pPr>
    <w:rPr>
      <w:rFonts w:ascii="Trebuchet MS" w:eastAsia="MS Mincho" w:hAnsi="Trebuchet MS"/>
      <w:b/>
      <w:smallCaps/>
      <w:color w:val="000080"/>
    </w:rPr>
  </w:style>
  <w:style w:type="paragraph" w:customStyle="1" w:styleId="Wh4">
    <w:name w:val="W_h4"/>
    <w:basedOn w:val="Wh3"/>
    <w:next w:val="Wbody"/>
    <w:pPr>
      <w:numPr>
        <w:ilvl w:val="3"/>
        <w:numId w:val="3"/>
      </w:numPr>
      <w:outlineLvl w:val="3"/>
    </w:pPr>
    <w:rPr>
      <w:i/>
      <w:color w:val="000000"/>
    </w:rPr>
  </w:style>
  <w:style w:type="paragraph" w:customStyle="1" w:styleId="Wh5">
    <w:name w:val="W_h5"/>
    <w:basedOn w:val="Wh4"/>
    <w:next w:val="Wplaintext"/>
    <w:pPr>
      <w:numPr>
        <w:ilvl w:val="4"/>
        <w:numId w:val="4"/>
      </w:numPr>
      <w:outlineLvl w:val="4"/>
    </w:pPr>
    <w:rPr>
      <w:b w:val="0"/>
      <w:smallCaps w:val="0"/>
    </w:rPr>
  </w:style>
  <w:style w:type="paragraph" w:customStyle="1" w:styleId="Whang">
    <w:name w:val="W_hang"/>
    <w:basedOn w:val="BodyText"/>
    <w:pPr>
      <w:spacing w:before="240" w:after="0" w:line="250" w:lineRule="exact"/>
      <w:ind w:left="720" w:hanging="720"/>
    </w:pPr>
    <w:rPr>
      <w:rFonts w:ascii="Footlight MT Light" w:hAnsi="Footlight MT Light"/>
      <w:sz w:val="22"/>
    </w:rPr>
  </w:style>
  <w:style w:type="paragraph" w:customStyle="1" w:styleId="Whyperlink">
    <w:name w:val="W_hyperlink"/>
    <w:basedOn w:val="Wplaintext"/>
    <w:next w:val="Wplaintext"/>
    <w:rPr>
      <w:color w:val="0000FF"/>
      <w:sz w:val="20"/>
      <w:u w:val="single"/>
    </w:rPr>
  </w:style>
  <w:style w:type="paragraph" w:customStyle="1" w:styleId="Windent">
    <w:name w:val="W_indent"/>
    <w:basedOn w:val="WBox"/>
    <w:pPr>
      <w:shd w:val="clear" w:color="auto" w:fill="auto"/>
      <w:ind w:left="720" w:right="720"/>
    </w:pPr>
    <w:rPr>
      <w:rFonts w:ascii="Franklin Gothic Medium Cond" w:hAnsi="Franklin Gothic Medium Cond"/>
      <w:sz w:val="22"/>
    </w:rPr>
  </w:style>
  <w:style w:type="paragraph" w:customStyle="1" w:styleId="Windent2">
    <w:name w:val="W_indent2"/>
    <w:basedOn w:val="Windent"/>
    <w:pPr>
      <w:ind w:left="1440"/>
    </w:pPr>
  </w:style>
  <w:style w:type="paragraph" w:customStyle="1" w:styleId="Wnumberedlist">
    <w:name w:val="W_numbered list"/>
    <w:basedOn w:val="ListNumber"/>
    <w:pPr>
      <w:numPr>
        <w:numId w:val="7"/>
      </w:numPr>
      <w:spacing w:before="60"/>
    </w:pPr>
    <w:rPr>
      <w:rFonts w:ascii="Footlight MT Light" w:hAnsi="Footlight MT Light"/>
      <w:sz w:val="22"/>
    </w:rPr>
  </w:style>
  <w:style w:type="paragraph" w:styleId="ListNumber">
    <w:name w:val="List Number"/>
    <w:basedOn w:val="Normal"/>
    <w:pPr>
      <w:numPr>
        <w:numId w:val="5"/>
      </w:numPr>
    </w:pPr>
  </w:style>
  <w:style w:type="paragraph" w:customStyle="1" w:styleId="Wpagenumber">
    <w:name w:val="W_page number"/>
    <w:basedOn w:val="Footer"/>
    <w:rPr>
      <w:rFonts w:ascii="Geneva" w:hAnsi="Geneva"/>
      <w:color w:val="999999"/>
      <w:sz w:val="18"/>
    </w:rPr>
  </w:style>
  <w:style w:type="paragraph" w:customStyle="1" w:styleId="Wquote">
    <w:name w:val="W_quote"/>
    <w:basedOn w:val="Wbody"/>
    <w:pPr>
      <w:ind w:left="720" w:right="720"/>
    </w:pPr>
  </w:style>
  <w:style w:type="paragraph" w:customStyle="1" w:styleId="Wtab-figtitle">
    <w:name w:val="W_tab-fig title"/>
    <w:basedOn w:val="Wcaptions"/>
    <w:pPr>
      <w:keepNext/>
      <w:widowControl w:val="0"/>
      <w:suppressLineNumbers/>
    </w:pPr>
  </w:style>
  <w:style w:type="paragraph" w:customStyle="1" w:styleId="Wtablehead">
    <w:name w:val="W_table_head"/>
    <w:basedOn w:val="Wtable"/>
    <w:pPr>
      <w:jc w:val="center"/>
    </w:pPr>
    <w:rPr>
      <w:rFonts w:eastAsia="MS Mincho"/>
      <w:b/>
    </w:rPr>
  </w:style>
  <w:style w:type="paragraph" w:customStyle="1" w:styleId="WTitle">
    <w:name w:val="W_Title"/>
    <w:basedOn w:val="Wh1"/>
    <w:next w:val="Wbody"/>
    <w:pPr>
      <w:suppressAutoHyphens/>
      <w:spacing w:after="360"/>
      <w:jc w:val="center"/>
      <w:outlineLvl w:val="9"/>
    </w:pPr>
    <w:rPr>
      <w:sz w:val="32"/>
    </w:rPr>
  </w:style>
  <w:style w:type="paragraph" w:customStyle="1" w:styleId="h1">
    <w:name w:val="h1"/>
    <w:basedOn w:val="Normal"/>
    <w:next w:val="BodyText"/>
    <w:pPr>
      <w:spacing w:after="360"/>
      <w:jc w:val="center"/>
    </w:pPr>
    <w:rPr>
      <w:rFonts w:ascii="Times New Roman" w:hAnsi="Times New Roman"/>
      <w:b/>
      <w:sz w:val="28"/>
    </w:rPr>
  </w:style>
  <w:style w:type="paragraph" w:customStyle="1" w:styleId="Listbul">
    <w:name w:val="List bul"/>
    <w:basedOn w:val="Normal"/>
    <w:next w:val="ListBullet"/>
    <w:pPr>
      <w:tabs>
        <w:tab w:val="num" w:pos="360"/>
      </w:tabs>
      <w:spacing w:after="60"/>
      <w:ind w:left="360" w:hanging="360"/>
    </w:pPr>
    <w:rPr>
      <w:rFonts w:ascii="Times New Roman" w:eastAsia="Times New Roman" w:hAnsi="Times New Roman"/>
      <w:sz w:val="22"/>
    </w:rPr>
  </w:style>
  <w:style w:type="paragraph" w:styleId="ListBullet">
    <w:name w:val="List Bullet"/>
    <w:basedOn w:val="Normal"/>
    <w:autoRedefine/>
    <w:pPr>
      <w:numPr>
        <w:numId w:val="9"/>
      </w:numPr>
    </w:pPr>
  </w:style>
  <w:style w:type="paragraph" w:styleId="PlainText">
    <w:name w:val="Plain Text"/>
    <w:basedOn w:val="Normal"/>
    <w:rsid w:val="00127359"/>
    <w:rPr>
      <w:rFonts w:ascii="Times New Roman" w:hAnsi="Times New Roman"/>
    </w:rPr>
  </w:style>
  <w:style w:type="paragraph" w:customStyle="1" w:styleId="Listcheckbox">
    <w:name w:val="List checkbox"/>
    <w:basedOn w:val="PlainText"/>
    <w:rsid w:val="00127359"/>
    <w:pPr>
      <w:numPr>
        <w:numId w:val="11"/>
      </w:numPr>
      <w:spacing w:after="120"/>
    </w:pPr>
    <w:rPr>
      <w:rFonts w:eastAsia="Times New Roman"/>
    </w:rPr>
  </w:style>
  <w:style w:type="paragraph" w:styleId="ListBullet2">
    <w:name w:val="List Bullet 2"/>
    <w:basedOn w:val="Normal"/>
    <w:autoRedefine/>
    <w:pPr>
      <w:numPr>
        <w:numId w:val="10"/>
      </w:numPr>
    </w:pPr>
  </w:style>
  <w:style w:type="paragraph" w:customStyle="1" w:styleId="Numberedlist">
    <w:name w:val="Numbered list"/>
    <w:basedOn w:val="ListNumber"/>
    <w:next w:val="ListNumber"/>
    <w:rsid w:val="00127359"/>
    <w:pPr>
      <w:numPr>
        <w:numId w:val="12"/>
      </w:numPr>
      <w:spacing w:after="60"/>
    </w:pPr>
    <w:rPr>
      <w:rFonts w:ascii="Times New Roman" w:eastAsia="Times New Roman" w:hAnsi="Times New Roman"/>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F821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3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Wtable">
    <w:name w:val="W_table"/>
    <w:basedOn w:val="BodyText"/>
    <w:pPr>
      <w:spacing w:after="0"/>
    </w:pPr>
    <w:rPr>
      <w:rFonts w:ascii="Arial" w:hAnsi="Arial"/>
      <w:sz w:val="18"/>
    </w:rPr>
  </w:style>
  <w:style w:type="paragraph" w:styleId="BodyText">
    <w:name w:val="Body Text"/>
    <w:basedOn w:val="Normal"/>
    <w:rsid w:val="00127359"/>
    <w:pPr>
      <w:spacing w:after="120"/>
    </w:pPr>
    <w:rPr>
      <w:rFonts w:ascii="Times New Roman" w:hAnsi="Times New Roman"/>
    </w:rPr>
  </w:style>
  <w:style w:type="paragraph" w:customStyle="1" w:styleId="Wbiblio">
    <w:name w:val="W_biblio"/>
    <w:basedOn w:val="Wtable"/>
    <w:pPr>
      <w:spacing w:before="60"/>
      <w:ind w:left="720" w:hanging="720"/>
    </w:pPr>
    <w:rPr>
      <w:sz w:val="16"/>
    </w:rPr>
  </w:style>
  <w:style w:type="paragraph" w:customStyle="1" w:styleId="Wbody">
    <w:name w:val="W_body"/>
    <w:basedOn w:val="BodyText"/>
    <w:pPr>
      <w:spacing w:before="240" w:after="0"/>
    </w:pPr>
    <w:rPr>
      <w:rFonts w:ascii="Footlight MT Light" w:hAnsi="Footlight MT Light"/>
      <w:sz w:val="22"/>
    </w:rPr>
  </w:style>
  <w:style w:type="paragraph" w:customStyle="1" w:styleId="Wbodyurl">
    <w:name w:val="W_body_url"/>
    <w:basedOn w:val="Wbody"/>
    <w:rPr>
      <w:color w:val="0000FF"/>
      <w:u w:val="single"/>
    </w:rPr>
  </w:style>
  <w:style w:type="paragraph" w:customStyle="1" w:styleId="WbodySER">
    <w:name w:val="W_bodySE_R"/>
    <w:basedOn w:val="Wbody"/>
    <w:pPr>
      <w:spacing w:before="480" w:line="480" w:lineRule="auto"/>
    </w:pPr>
    <w:rPr>
      <w:color w:val="FF0000"/>
    </w:rPr>
  </w:style>
  <w:style w:type="paragraph" w:customStyle="1" w:styleId="WbodySE">
    <w:name w:val="W_bodySE"/>
    <w:basedOn w:val="WbodySER"/>
    <w:rPr>
      <w:color w:val="000000"/>
    </w:rPr>
  </w:style>
  <w:style w:type="paragraph" w:customStyle="1" w:styleId="WBox">
    <w:name w:val="W_Box"/>
    <w:basedOn w:val="Wtable"/>
    <w:pPr>
      <w:shd w:val="clear" w:color="auto" w:fill="CCFFCC"/>
      <w:spacing w:before="240" w:line="360" w:lineRule="auto"/>
      <w:ind w:left="288" w:right="288"/>
    </w:pPr>
  </w:style>
  <w:style w:type="paragraph" w:customStyle="1" w:styleId="WBoxnf">
    <w:name w:val="W_Box_nf"/>
    <w:basedOn w:val="WBox"/>
    <w:pPr>
      <w:tabs>
        <w:tab w:val="left" w:pos="3600"/>
        <w:tab w:val="left" w:pos="6480"/>
      </w:tabs>
      <w:spacing w:before="0" w:line="240" w:lineRule="auto"/>
      <w:ind w:left="720"/>
    </w:pPr>
  </w:style>
  <w:style w:type="paragraph" w:customStyle="1" w:styleId="Wbullet">
    <w:name w:val="W_bullet"/>
    <w:basedOn w:val="Normal"/>
    <w:pPr>
      <w:numPr>
        <w:numId w:val="1"/>
      </w:numPr>
      <w:spacing w:before="120"/>
    </w:pPr>
    <w:rPr>
      <w:rFonts w:ascii="Footlight MT Light" w:hAnsi="Footlight MT Light"/>
      <w:sz w:val="22"/>
    </w:rPr>
  </w:style>
  <w:style w:type="paragraph" w:customStyle="1" w:styleId="Wbullet2">
    <w:name w:val="W_bullet2"/>
    <w:basedOn w:val="Wbullet"/>
    <w:pPr>
      <w:numPr>
        <w:numId w:val="2"/>
      </w:numPr>
    </w:pPr>
  </w:style>
  <w:style w:type="paragraph" w:customStyle="1" w:styleId="Wcaptiontext">
    <w:name w:val="W_caption_text"/>
    <w:basedOn w:val="Normal"/>
    <w:rPr>
      <w:rFonts w:ascii="Geneva" w:hAnsi="Geneva"/>
      <w:b/>
      <w:i/>
      <w:sz w:val="20"/>
    </w:rPr>
  </w:style>
  <w:style w:type="paragraph" w:customStyle="1" w:styleId="Wcaptions">
    <w:name w:val="W_captions"/>
    <w:basedOn w:val="Wtable"/>
    <w:next w:val="Wtable"/>
    <w:pPr>
      <w:jc w:val="center"/>
    </w:pPr>
    <w:rPr>
      <w:rFonts w:eastAsia="MS Mincho"/>
      <w:b/>
      <w:i/>
    </w:rPr>
  </w:style>
  <w:style w:type="paragraph" w:customStyle="1" w:styleId="Wplaintext">
    <w:name w:val="W_plaintext"/>
    <w:basedOn w:val="BodyText"/>
    <w:pPr>
      <w:spacing w:after="0"/>
    </w:pPr>
    <w:rPr>
      <w:rFonts w:ascii="Footlight MT Light" w:hAnsi="Footlight MT Light"/>
      <w:sz w:val="22"/>
    </w:rPr>
  </w:style>
  <w:style w:type="paragraph" w:customStyle="1" w:styleId="Wexampleandproblems">
    <w:name w:val="W_example and problems"/>
    <w:basedOn w:val="Wplaintext"/>
    <w:next w:val="Wbody"/>
    <w:pPr>
      <w:keepNext/>
      <w:widowControl w:val="0"/>
      <w:pBdr>
        <w:top w:val="single" w:sz="4" w:space="1" w:color="auto"/>
        <w:left w:val="single" w:sz="4" w:space="4" w:color="auto"/>
        <w:bottom w:val="single" w:sz="4" w:space="1" w:color="auto"/>
        <w:right w:val="single" w:sz="4" w:space="4" w:color="auto"/>
      </w:pBdr>
      <w:shd w:val="clear" w:color="auto" w:fill="99CCFF"/>
      <w:spacing w:before="240"/>
    </w:pPr>
    <w:rPr>
      <w:smallCaps/>
    </w:rPr>
  </w:style>
  <w:style w:type="paragraph" w:customStyle="1" w:styleId="Wtabletitle">
    <w:name w:val="W_table title"/>
    <w:basedOn w:val="Wcaptions"/>
    <w:pPr>
      <w:keepNext/>
      <w:widowControl w:val="0"/>
      <w:suppressLineNumbers/>
      <w:shd w:val="clear" w:color="auto" w:fill="99CCFF"/>
    </w:pPr>
  </w:style>
  <w:style w:type="paragraph" w:customStyle="1" w:styleId="Wfiguretitle">
    <w:name w:val="W_figure title"/>
    <w:basedOn w:val="Wtabletitle"/>
    <w:next w:val="Wbody"/>
  </w:style>
  <w:style w:type="paragraph" w:customStyle="1" w:styleId="Wfooter">
    <w:name w:val="W_footer"/>
    <w:basedOn w:val="Footer"/>
    <w:rPr>
      <w:rFonts w:ascii="Geneva" w:hAnsi="Geneva"/>
      <w:color w:val="999999"/>
    </w:rPr>
  </w:style>
  <w:style w:type="paragraph" w:styleId="Footer">
    <w:name w:val="footer"/>
    <w:basedOn w:val="Normal"/>
    <w:pPr>
      <w:tabs>
        <w:tab w:val="center" w:pos="4320"/>
        <w:tab w:val="right" w:pos="8640"/>
      </w:tabs>
      <w:spacing w:before="360"/>
      <w:jc w:val="center"/>
    </w:pPr>
    <w:rPr>
      <w:color w:val="808080"/>
      <w:sz w:val="20"/>
    </w:rPr>
  </w:style>
  <w:style w:type="paragraph" w:customStyle="1" w:styleId="Wfootnote">
    <w:name w:val="W_footnote"/>
    <w:basedOn w:val="Wtable"/>
    <w:pPr>
      <w:spacing w:after="120"/>
    </w:pPr>
    <w:rPr>
      <w:sz w:val="16"/>
    </w:rPr>
  </w:style>
  <w:style w:type="paragraph" w:customStyle="1" w:styleId="Wh1">
    <w:name w:val="W_h1"/>
    <w:basedOn w:val="Wbody"/>
    <w:next w:val="Wbody"/>
    <w:pPr>
      <w:keepNext/>
      <w:widowControl w:val="0"/>
      <w:spacing w:before="720" w:after="240"/>
      <w:outlineLvl w:val="0"/>
    </w:pPr>
    <w:rPr>
      <w:rFonts w:ascii="Trebuchet MS" w:eastAsia="Times New Roman" w:hAnsi="Trebuchet MS"/>
      <w:b/>
      <w:color w:val="000080"/>
      <w:sz w:val="24"/>
    </w:rPr>
  </w:style>
  <w:style w:type="paragraph" w:customStyle="1" w:styleId="Wh2">
    <w:name w:val="W_h2"/>
    <w:basedOn w:val="Wbody"/>
    <w:next w:val="Wbody"/>
    <w:pPr>
      <w:keepNext/>
      <w:widowControl w:val="0"/>
      <w:suppressAutoHyphens/>
      <w:spacing w:before="480"/>
      <w:outlineLvl w:val="1"/>
    </w:pPr>
    <w:rPr>
      <w:rFonts w:ascii="Trebuchet MS" w:hAnsi="Trebuchet MS"/>
      <w:i/>
      <w:color w:val="000080"/>
    </w:rPr>
  </w:style>
  <w:style w:type="paragraph" w:customStyle="1" w:styleId="Wh3">
    <w:name w:val="W_h3"/>
    <w:basedOn w:val="Wbody"/>
    <w:next w:val="Wbody"/>
    <w:pPr>
      <w:keepNext/>
      <w:widowControl w:val="0"/>
      <w:spacing w:before="420"/>
      <w:outlineLvl w:val="2"/>
    </w:pPr>
    <w:rPr>
      <w:rFonts w:ascii="Trebuchet MS" w:eastAsia="MS Mincho" w:hAnsi="Trebuchet MS"/>
      <w:b/>
      <w:smallCaps/>
      <w:color w:val="000080"/>
    </w:rPr>
  </w:style>
  <w:style w:type="paragraph" w:customStyle="1" w:styleId="Wh4">
    <w:name w:val="W_h4"/>
    <w:basedOn w:val="Wh3"/>
    <w:next w:val="Wbody"/>
    <w:pPr>
      <w:numPr>
        <w:ilvl w:val="3"/>
        <w:numId w:val="3"/>
      </w:numPr>
      <w:outlineLvl w:val="3"/>
    </w:pPr>
    <w:rPr>
      <w:i/>
      <w:color w:val="000000"/>
    </w:rPr>
  </w:style>
  <w:style w:type="paragraph" w:customStyle="1" w:styleId="Wh5">
    <w:name w:val="W_h5"/>
    <w:basedOn w:val="Wh4"/>
    <w:next w:val="Wplaintext"/>
    <w:pPr>
      <w:numPr>
        <w:ilvl w:val="4"/>
        <w:numId w:val="4"/>
      </w:numPr>
      <w:outlineLvl w:val="4"/>
    </w:pPr>
    <w:rPr>
      <w:b w:val="0"/>
      <w:smallCaps w:val="0"/>
    </w:rPr>
  </w:style>
  <w:style w:type="paragraph" w:customStyle="1" w:styleId="Whang">
    <w:name w:val="W_hang"/>
    <w:basedOn w:val="BodyText"/>
    <w:pPr>
      <w:spacing w:before="240" w:after="0" w:line="250" w:lineRule="exact"/>
      <w:ind w:left="720" w:hanging="720"/>
    </w:pPr>
    <w:rPr>
      <w:rFonts w:ascii="Footlight MT Light" w:hAnsi="Footlight MT Light"/>
      <w:sz w:val="22"/>
    </w:rPr>
  </w:style>
  <w:style w:type="paragraph" w:customStyle="1" w:styleId="Whyperlink">
    <w:name w:val="W_hyperlink"/>
    <w:basedOn w:val="Wplaintext"/>
    <w:next w:val="Wplaintext"/>
    <w:rPr>
      <w:color w:val="0000FF"/>
      <w:sz w:val="20"/>
      <w:u w:val="single"/>
    </w:rPr>
  </w:style>
  <w:style w:type="paragraph" w:customStyle="1" w:styleId="Windent">
    <w:name w:val="W_indent"/>
    <w:basedOn w:val="WBox"/>
    <w:pPr>
      <w:shd w:val="clear" w:color="auto" w:fill="auto"/>
      <w:ind w:left="720" w:right="720"/>
    </w:pPr>
    <w:rPr>
      <w:rFonts w:ascii="Franklin Gothic Medium Cond" w:hAnsi="Franklin Gothic Medium Cond"/>
      <w:sz w:val="22"/>
    </w:rPr>
  </w:style>
  <w:style w:type="paragraph" w:customStyle="1" w:styleId="Windent2">
    <w:name w:val="W_indent2"/>
    <w:basedOn w:val="Windent"/>
    <w:pPr>
      <w:ind w:left="1440"/>
    </w:pPr>
  </w:style>
  <w:style w:type="paragraph" w:customStyle="1" w:styleId="Wnumberedlist">
    <w:name w:val="W_numbered list"/>
    <w:basedOn w:val="ListNumber"/>
    <w:pPr>
      <w:numPr>
        <w:numId w:val="7"/>
      </w:numPr>
      <w:spacing w:before="60"/>
    </w:pPr>
    <w:rPr>
      <w:rFonts w:ascii="Footlight MT Light" w:hAnsi="Footlight MT Light"/>
      <w:sz w:val="22"/>
    </w:rPr>
  </w:style>
  <w:style w:type="paragraph" w:styleId="ListNumber">
    <w:name w:val="List Number"/>
    <w:basedOn w:val="Normal"/>
    <w:pPr>
      <w:numPr>
        <w:numId w:val="5"/>
      </w:numPr>
    </w:pPr>
  </w:style>
  <w:style w:type="paragraph" w:customStyle="1" w:styleId="Wpagenumber">
    <w:name w:val="W_page number"/>
    <w:basedOn w:val="Footer"/>
    <w:rPr>
      <w:rFonts w:ascii="Geneva" w:hAnsi="Geneva"/>
      <w:color w:val="999999"/>
      <w:sz w:val="18"/>
    </w:rPr>
  </w:style>
  <w:style w:type="paragraph" w:customStyle="1" w:styleId="Wquote">
    <w:name w:val="W_quote"/>
    <w:basedOn w:val="Wbody"/>
    <w:pPr>
      <w:ind w:left="720" w:right="720"/>
    </w:pPr>
  </w:style>
  <w:style w:type="paragraph" w:customStyle="1" w:styleId="Wtab-figtitle">
    <w:name w:val="W_tab-fig title"/>
    <w:basedOn w:val="Wcaptions"/>
    <w:pPr>
      <w:keepNext/>
      <w:widowControl w:val="0"/>
      <w:suppressLineNumbers/>
    </w:pPr>
  </w:style>
  <w:style w:type="paragraph" w:customStyle="1" w:styleId="Wtablehead">
    <w:name w:val="W_table_head"/>
    <w:basedOn w:val="Wtable"/>
    <w:pPr>
      <w:jc w:val="center"/>
    </w:pPr>
    <w:rPr>
      <w:rFonts w:eastAsia="MS Mincho"/>
      <w:b/>
    </w:rPr>
  </w:style>
  <w:style w:type="paragraph" w:customStyle="1" w:styleId="WTitle">
    <w:name w:val="W_Title"/>
    <w:basedOn w:val="Wh1"/>
    <w:next w:val="Wbody"/>
    <w:pPr>
      <w:suppressAutoHyphens/>
      <w:spacing w:after="360"/>
      <w:jc w:val="center"/>
      <w:outlineLvl w:val="9"/>
    </w:pPr>
    <w:rPr>
      <w:sz w:val="32"/>
    </w:rPr>
  </w:style>
  <w:style w:type="paragraph" w:customStyle="1" w:styleId="h1">
    <w:name w:val="h1"/>
    <w:basedOn w:val="Normal"/>
    <w:next w:val="BodyText"/>
    <w:pPr>
      <w:spacing w:after="360"/>
      <w:jc w:val="center"/>
    </w:pPr>
    <w:rPr>
      <w:rFonts w:ascii="Times New Roman" w:hAnsi="Times New Roman"/>
      <w:b/>
      <w:sz w:val="28"/>
    </w:rPr>
  </w:style>
  <w:style w:type="paragraph" w:customStyle="1" w:styleId="Listbul">
    <w:name w:val="List bul"/>
    <w:basedOn w:val="Normal"/>
    <w:next w:val="ListBullet"/>
    <w:pPr>
      <w:tabs>
        <w:tab w:val="num" w:pos="360"/>
      </w:tabs>
      <w:spacing w:after="60"/>
      <w:ind w:left="360" w:hanging="360"/>
    </w:pPr>
    <w:rPr>
      <w:rFonts w:ascii="Times New Roman" w:eastAsia="Times New Roman" w:hAnsi="Times New Roman"/>
      <w:sz w:val="22"/>
    </w:rPr>
  </w:style>
  <w:style w:type="paragraph" w:styleId="ListBullet">
    <w:name w:val="List Bullet"/>
    <w:basedOn w:val="Normal"/>
    <w:autoRedefine/>
    <w:pPr>
      <w:numPr>
        <w:numId w:val="9"/>
      </w:numPr>
    </w:pPr>
  </w:style>
  <w:style w:type="paragraph" w:styleId="PlainText">
    <w:name w:val="Plain Text"/>
    <w:basedOn w:val="Normal"/>
    <w:rsid w:val="00127359"/>
    <w:rPr>
      <w:rFonts w:ascii="Times New Roman" w:hAnsi="Times New Roman"/>
    </w:rPr>
  </w:style>
  <w:style w:type="paragraph" w:customStyle="1" w:styleId="Listcheckbox">
    <w:name w:val="List checkbox"/>
    <w:basedOn w:val="PlainText"/>
    <w:rsid w:val="00127359"/>
    <w:pPr>
      <w:numPr>
        <w:numId w:val="11"/>
      </w:numPr>
      <w:spacing w:after="120"/>
    </w:pPr>
    <w:rPr>
      <w:rFonts w:eastAsia="Times New Roman"/>
    </w:rPr>
  </w:style>
  <w:style w:type="paragraph" w:styleId="ListBullet2">
    <w:name w:val="List Bullet 2"/>
    <w:basedOn w:val="Normal"/>
    <w:autoRedefine/>
    <w:pPr>
      <w:numPr>
        <w:numId w:val="10"/>
      </w:numPr>
    </w:pPr>
  </w:style>
  <w:style w:type="paragraph" w:customStyle="1" w:styleId="Numberedlist">
    <w:name w:val="Numbered list"/>
    <w:basedOn w:val="ListNumber"/>
    <w:next w:val="ListNumber"/>
    <w:rsid w:val="00127359"/>
    <w:pPr>
      <w:numPr>
        <w:numId w:val="12"/>
      </w:numPr>
      <w:spacing w:after="60"/>
    </w:pPr>
    <w:rPr>
      <w:rFonts w:ascii="Times New Roman" w:eastAsia="Times New Roman" w:hAnsi="Times New Roman"/>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F821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3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Application for Storm Water Piping Installation</vt:lpstr>
    </vt:vector>
  </TitlesOfParts>
  <Manager/>
  <Company>WebPros</Company>
  <LinksUpToDate>false</LinksUpToDate>
  <CharactersWithSpaces>2712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Storm Water Piping Installation</dc:title>
  <dc:subject/>
  <dc:creator>Bob Bellandi</dc:creator>
  <cp:keywords/>
  <dc:description/>
  <cp:lastModifiedBy>Barbara Liberatore</cp:lastModifiedBy>
  <cp:revision>3</cp:revision>
  <cp:lastPrinted>2009-03-16T19:50:00Z</cp:lastPrinted>
  <dcterms:created xsi:type="dcterms:W3CDTF">2018-11-06T16:32:00Z</dcterms:created>
  <dcterms:modified xsi:type="dcterms:W3CDTF">2018-11-06T16:34:00Z</dcterms:modified>
  <cp:category/>
</cp:coreProperties>
</file>